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A9A" w:rsidRPr="00912F90" w:rsidRDefault="00857A5F" w:rsidP="00311A9A">
      <w:pPr>
        <w:spacing w:line="360" w:lineRule="auto"/>
        <w:jc w:val="right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noProof/>
          <w:sz w:val="16"/>
          <w:szCs w:val="1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2pt;margin-top:8.55pt;width:532.5pt;height:98.1pt;z-index:251658240" filled="f" stroked="f">
            <v:textbox style="mso-next-textbox:#_x0000_s1026">
              <w:txbxContent>
                <w:p w:rsidR="005422A2" w:rsidRDefault="005422A2" w:rsidP="00311A9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D636E9">
                    <w:rPr>
                      <w:rFonts w:ascii="Arial" w:hAnsi="Arial" w:cs="Arial"/>
                      <w:b/>
                      <w:i/>
                      <w:sz w:val="12"/>
                      <w:szCs w:val="12"/>
                    </w:rPr>
                    <w:t xml:space="preserve">Организаторы </w:t>
                  </w:r>
                  <w:r>
                    <w:rPr>
                      <w:rFonts w:ascii="Arial" w:hAnsi="Arial" w:cs="Arial"/>
                      <w:b/>
                      <w:i/>
                      <w:sz w:val="12"/>
                      <w:szCs w:val="12"/>
                    </w:rPr>
                    <w:t>Фестиваля</w:t>
                  </w:r>
                </w:p>
                <w:p w:rsidR="005422A2" w:rsidRPr="00D636E9" w:rsidRDefault="005422A2" w:rsidP="00311A9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D636E9">
                    <w:rPr>
                      <w:rFonts w:ascii="Arial" w:hAnsi="Arial" w:cs="Arial"/>
                      <w:b/>
                      <w:sz w:val="12"/>
                      <w:szCs w:val="12"/>
                    </w:rPr>
                    <w:t>НО   «Новоуренгойский фонд развития предпринимательства»</w:t>
                  </w:r>
                </w:p>
                <w:p w:rsidR="005422A2" w:rsidRPr="00887C56" w:rsidRDefault="005422A2" w:rsidP="00311A9A">
                  <w:pPr>
                    <w:jc w:val="right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  <w:p w:rsidR="005422A2" w:rsidRPr="00D636E9" w:rsidRDefault="005422A2" w:rsidP="00311A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ЗАЯВКА - ДОГОВОР</w:t>
                  </w:r>
                  <w:r w:rsidRPr="00D636E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№  ______ о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т «</w:t>
                  </w:r>
                  <w:r w:rsidR="006D6C6B">
                    <w:rPr>
                      <w:rFonts w:ascii="Arial" w:hAnsi="Arial" w:cs="Arial"/>
                      <w:b/>
                      <w:sz w:val="20"/>
                      <w:szCs w:val="20"/>
                    </w:rPr>
                    <w:t>07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» </w:t>
                  </w:r>
                  <w:r w:rsidR="006D6C6B">
                    <w:rPr>
                      <w:rFonts w:ascii="Arial" w:hAnsi="Arial" w:cs="Arial"/>
                      <w:b/>
                      <w:sz w:val="20"/>
                      <w:szCs w:val="20"/>
                    </w:rPr>
                    <w:t>сентября</w:t>
                  </w:r>
                  <w:r w:rsidRPr="00D636E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20</w:t>
                  </w:r>
                  <w:r w:rsidR="00201B9A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r w:rsidR="00313DE6"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  <w:r w:rsidRPr="00D636E9">
                    <w:rPr>
                      <w:rFonts w:ascii="Arial" w:hAnsi="Arial" w:cs="Arial"/>
                      <w:b/>
                      <w:sz w:val="20"/>
                      <w:szCs w:val="20"/>
                    </w:rPr>
                    <w:t>г.</w:t>
                  </w:r>
                </w:p>
                <w:p w:rsidR="005422A2" w:rsidRDefault="005422A2" w:rsidP="00311A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5422A2" w:rsidRPr="00136E74" w:rsidRDefault="005422A2" w:rsidP="00311A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на участие в фестивале «Золотой шампур 201</w:t>
                  </w:r>
                  <w:r w:rsidR="00313DE6">
                    <w:rPr>
                      <w:rFonts w:ascii="Arial" w:hAnsi="Arial" w:cs="Arial"/>
                      <w:b/>
                      <w:sz w:val="24"/>
                      <w:szCs w:val="24"/>
                    </w:rPr>
                    <w:t>9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г»</w:t>
                  </w:r>
                </w:p>
                <w:p w:rsidR="005422A2" w:rsidRDefault="005422A2" w:rsidP="00311A9A">
                  <w:pPr>
                    <w:pStyle w:val="21"/>
                    <w:jc w:val="center"/>
                    <w:rPr>
                      <w:sz w:val="20"/>
                      <w:szCs w:val="20"/>
                    </w:rPr>
                  </w:pPr>
                </w:p>
                <w:p w:rsidR="005422A2" w:rsidRPr="00D636E9" w:rsidRDefault="00201B9A" w:rsidP="00311A9A">
                  <w:pPr>
                    <w:pStyle w:val="2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</w:t>
                  </w:r>
                  <w:r w:rsidR="00857A5F">
                    <w:rPr>
                      <w:sz w:val="20"/>
                      <w:szCs w:val="20"/>
                    </w:rPr>
                    <w:t>07</w:t>
                  </w:r>
                  <w:r w:rsidR="005422A2">
                    <w:rPr>
                      <w:sz w:val="20"/>
                      <w:szCs w:val="20"/>
                    </w:rPr>
                    <w:t xml:space="preserve">» </w:t>
                  </w:r>
                  <w:r w:rsidR="00857A5F">
                    <w:rPr>
                      <w:sz w:val="20"/>
                      <w:szCs w:val="20"/>
                    </w:rPr>
                    <w:t>сентября</w:t>
                  </w:r>
                  <w:r w:rsidR="005422A2" w:rsidRPr="00D636E9">
                    <w:rPr>
                      <w:sz w:val="20"/>
                      <w:szCs w:val="20"/>
                    </w:rPr>
                    <w:t xml:space="preserve"> </w:t>
                  </w:r>
                  <w:r w:rsidR="00313DE6">
                    <w:rPr>
                      <w:sz w:val="20"/>
                      <w:szCs w:val="20"/>
                    </w:rPr>
                    <w:t>2019</w:t>
                  </w:r>
                  <w:r w:rsidR="005422A2" w:rsidRPr="00D636E9">
                    <w:rPr>
                      <w:sz w:val="20"/>
                      <w:szCs w:val="20"/>
                    </w:rPr>
                    <w:t xml:space="preserve"> г.           </w:t>
                  </w:r>
                  <w:r w:rsidR="005422A2">
                    <w:rPr>
                      <w:sz w:val="20"/>
                      <w:szCs w:val="20"/>
                    </w:rPr>
                    <w:t xml:space="preserve">                                                              </w:t>
                  </w:r>
                  <w:r w:rsidR="005422A2" w:rsidRPr="00D636E9">
                    <w:rPr>
                      <w:sz w:val="20"/>
                      <w:szCs w:val="20"/>
                    </w:rPr>
                    <w:t xml:space="preserve">  г. Новый Уренгой </w:t>
                  </w:r>
                </w:p>
              </w:txbxContent>
            </v:textbox>
          </v:shape>
        </w:pict>
      </w:r>
      <w:r w:rsidR="00311A9A" w:rsidRPr="00912F90">
        <w:rPr>
          <w:rFonts w:ascii="Arial" w:hAnsi="Arial" w:cs="Arial"/>
          <w:b/>
          <w:sz w:val="16"/>
          <w:szCs w:val="16"/>
          <w:u w:val="single"/>
        </w:rPr>
        <w:t xml:space="preserve"> В ОРГКОМИТЕТ </w:t>
      </w:r>
      <w:r w:rsidR="00912F90" w:rsidRPr="00912F90">
        <w:rPr>
          <w:rFonts w:ascii="Arial" w:hAnsi="Arial" w:cs="Arial"/>
          <w:b/>
          <w:sz w:val="16"/>
          <w:szCs w:val="16"/>
          <w:u w:val="single"/>
        </w:rPr>
        <w:t>ФЕСТИВАЛЯ</w:t>
      </w:r>
      <w:r w:rsidR="00311A9A" w:rsidRPr="00912F90">
        <w:rPr>
          <w:rFonts w:ascii="Arial" w:hAnsi="Arial" w:cs="Arial"/>
          <w:b/>
          <w:sz w:val="16"/>
          <w:szCs w:val="16"/>
          <w:u w:val="single"/>
        </w:rPr>
        <w:t xml:space="preserve">  тел.: 8 (3494) 23-48-92; факс: 23-48-91</w:t>
      </w:r>
    </w:p>
    <w:p w:rsidR="00311A9A" w:rsidRDefault="00311A9A" w:rsidP="00311A9A">
      <w:pPr>
        <w:jc w:val="both"/>
        <w:rPr>
          <w:rFonts w:ascii="Arial" w:hAnsi="Arial" w:cs="Arial"/>
          <w:b/>
          <w:sz w:val="18"/>
          <w:szCs w:val="18"/>
        </w:rPr>
      </w:pPr>
    </w:p>
    <w:p w:rsidR="00311A9A" w:rsidRDefault="00311A9A" w:rsidP="00311A9A">
      <w:pPr>
        <w:jc w:val="both"/>
        <w:rPr>
          <w:rFonts w:ascii="Arial" w:hAnsi="Arial" w:cs="Arial"/>
          <w:b/>
          <w:sz w:val="18"/>
          <w:szCs w:val="18"/>
        </w:rPr>
      </w:pPr>
    </w:p>
    <w:p w:rsidR="00311A9A" w:rsidRDefault="00311A9A" w:rsidP="00311A9A">
      <w:pPr>
        <w:jc w:val="both"/>
        <w:rPr>
          <w:rFonts w:ascii="Arial" w:hAnsi="Arial" w:cs="Arial"/>
          <w:b/>
          <w:sz w:val="18"/>
          <w:szCs w:val="18"/>
        </w:rPr>
      </w:pPr>
    </w:p>
    <w:p w:rsidR="00311A9A" w:rsidRDefault="00311A9A" w:rsidP="00311A9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800" w:type="dxa"/>
        <w:tblInd w:w="-1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720"/>
        <w:gridCol w:w="3840"/>
        <w:gridCol w:w="3240"/>
      </w:tblGrid>
      <w:tr w:rsidR="00311A9A" w:rsidRPr="00887C56" w:rsidTr="001710EB">
        <w:trPr>
          <w:cantSplit/>
          <w:trHeight w:val="283"/>
        </w:trPr>
        <w:tc>
          <w:tcPr>
            <w:tcW w:w="108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1A9A" w:rsidRPr="00DD315B" w:rsidRDefault="00311A9A" w:rsidP="001710EB">
            <w:pPr>
              <w:pStyle w:val="2"/>
              <w:tabs>
                <w:tab w:val="left" w:pos="4605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  <w:r w:rsidRPr="00DD315B">
              <w:rPr>
                <w:rFonts w:ascii="Arial" w:hAnsi="Arial" w:cs="Arial"/>
                <w:b w:val="0"/>
                <w:sz w:val="18"/>
                <w:szCs w:val="18"/>
              </w:rPr>
              <w:t>Участник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</w:p>
        </w:tc>
      </w:tr>
      <w:tr w:rsidR="00311A9A" w:rsidRPr="00887C56" w:rsidTr="001710EB">
        <w:trPr>
          <w:cantSplit/>
          <w:trHeight w:val="283"/>
        </w:trPr>
        <w:tc>
          <w:tcPr>
            <w:tcW w:w="108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1A9A" w:rsidRPr="00DD315B" w:rsidRDefault="00311A9A" w:rsidP="001710E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315B">
              <w:rPr>
                <w:rFonts w:ascii="Arial" w:hAnsi="Arial" w:cs="Arial"/>
                <w:sz w:val="18"/>
                <w:szCs w:val="18"/>
              </w:rPr>
              <w:t xml:space="preserve">Страна:   </w:t>
            </w:r>
            <w:r>
              <w:rPr>
                <w:rFonts w:ascii="Arial" w:hAnsi="Arial" w:cs="Arial"/>
                <w:sz w:val="18"/>
                <w:szCs w:val="18"/>
              </w:rPr>
              <w:t>Россия</w:t>
            </w:r>
            <w:r w:rsidRPr="00DD315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582592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DD315B">
              <w:rPr>
                <w:rFonts w:ascii="Arial" w:hAnsi="Arial" w:cs="Arial"/>
                <w:sz w:val="18"/>
                <w:szCs w:val="18"/>
              </w:rPr>
              <w:t xml:space="preserve">Почтовый индекс: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="00582592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Pr="00DD315B">
              <w:rPr>
                <w:rFonts w:ascii="Arial" w:hAnsi="Arial" w:cs="Arial"/>
                <w:sz w:val="18"/>
                <w:szCs w:val="18"/>
              </w:rPr>
              <w:t>Город: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11A9A" w:rsidRPr="00887C56" w:rsidTr="001710EB">
        <w:trPr>
          <w:cantSplit/>
          <w:trHeight w:val="283"/>
        </w:trPr>
        <w:tc>
          <w:tcPr>
            <w:tcW w:w="10800" w:type="dxa"/>
            <w:gridSpan w:val="3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1A9A" w:rsidRPr="00DD315B" w:rsidRDefault="00311A9A" w:rsidP="0058259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315B">
              <w:rPr>
                <w:rFonts w:ascii="Arial" w:hAnsi="Arial" w:cs="Arial"/>
                <w:sz w:val="18"/>
                <w:szCs w:val="18"/>
              </w:rPr>
              <w:t>Юр. адрес: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</w:t>
            </w:r>
            <w:r w:rsidRPr="00DD315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82592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DD315B">
              <w:rPr>
                <w:rFonts w:ascii="Arial" w:hAnsi="Arial" w:cs="Arial"/>
                <w:sz w:val="18"/>
                <w:szCs w:val="18"/>
              </w:rPr>
              <w:t>Почт. адр</w:t>
            </w:r>
            <w:r w:rsidR="00582592">
              <w:rPr>
                <w:rFonts w:ascii="Arial" w:hAnsi="Arial" w:cs="Arial"/>
                <w:sz w:val="18"/>
                <w:szCs w:val="18"/>
              </w:rPr>
              <w:t>ес</w:t>
            </w:r>
          </w:p>
        </w:tc>
      </w:tr>
      <w:tr w:rsidR="00311A9A" w:rsidRPr="00887C56" w:rsidTr="001710EB">
        <w:trPr>
          <w:cantSplit/>
          <w:trHeight w:val="283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1A9A" w:rsidRPr="00DD315B" w:rsidRDefault="00311A9A" w:rsidP="001710E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315B">
              <w:rPr>
                <w:rFonts w:ascii="Arial" w:hAnsi="Arial" w:cs="Arial"/>
                <w:sz w:val="18"/>
                <w:szCs w:val="18"/>
              </w:rPr>
              <w:t xml:space="preserve">Телефон: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DD315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DD315B">
              <w:rPr>
                <w:rFonts w:ascii="Arial" w:hAnsi="Arial" w:cs="Arial"/>
                <w:sz w:val="18"/>
                <w:szCs w:val="18"/>
              </w:rPr>
              <w:t xml:space="preserve"> Факс:                                                                                                  </w:t>
            </w:r>
          </w:p>
        </w:tc>
      </w:tr>
      <w:tr w:rsidR="00311A9A" w:rsidRPr="00887C56" w:rsidTr="001710EB">
        <w:trPr>
          <w:cantSplit/>
          <w:trHeight w:val="283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1A9A" w:rsidRPr="00DD315B" w:rsidRDefault="00311A9A" w:rsidP="001710E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315B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                                                                                         </w:t>
            </w:r>
            <w:r w:rsidRPr="00DD315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</w:t>
            </w:r>
            <w:r w:rsidRPr="00DD315B">
              <w:rPr>
                <w:rFonts w:ascii="Arial" w:hAnsi="Arial" w:cs="Arial"/>
                <w:sz w:val="18"/>
                <w:szCs w:val="18"/>
                <w:lang w:val="en-US"/>
              </w:rPr>
              <w:t>Http://</w:t>
            </w:r>
          </w:p>
        </w:tc>
      </w:tr>
      <w:tr w:rsidR="00311A9A" w:rsidRPr="00887C56" w:rsidTr="001710EB">
        <w:trPr>
          <w:cantSplit/>
          <w:trHeight w:val="283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1A9A" w:rsidRPr="00DD315B" w:rsidRDefault="00311A9A" w:rsidP="001710E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315B">
              <w:rPr>
                <w:rFonts w:ascii="Arial" w:hAnsi="Arial" w:cs="Arial"/>
                <w:sz w:val="18"/>
                <w:szCs w:val="18"/>
              </w:rPr>
              <w:t xml:space="preserve">Контактное лицо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315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</w:t>
            </w:r>
            <w:r w:rsidRPr="00DD315B">
              <w:rPr>
                <w:rFonts w:ascii="Arial" w:hAnsi="Arial" w:cs="Arial"/>
                <w:sz w:val="18"/>
                <w:szCs w:val="18"/>
              </w:rPr>
              <w:t xml:space="preserve"> Телефон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11A9A" w:rsidRPr="00887C56" w:rsidTr="001710EB">
        <w:trPr>
          <w:cantSplit/>
          <w:trHeight w:val="283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1A9A" w:rsidRPr="00DD315B" w:rsidRDefault="00311A9A" w:rsidP="001710EB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D315B">
              <w:rPr>
                <w:rFonts w:ascii="Arial" w:hAnsi="Arial" w:cs="Arial"/>
                <w:sz w:val="18"/>
                <w:szCs w:val="18"/>
              </w:rPr>
              <w:t>Наименование плательщика и адрес:</w:t>
            </w:r>
          </w:p>
        </w:tc>
      </w:tr>
      <w:tr w:rsidR="00311A9A" w:rsidRPr="00887C56" w:rsidTr="001710EB">
        <w:trPr>
          <w:cantSplit/>
          <w:trHeight w:val="283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1A9A" w:rsidRPr="0044164C" w:rsidRDefault="00311A9A" w:rsidP="001710E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ОГРН</w:t>
            </w:r>
            <w:r w:rsidR="00582592">
              <w:rPr>
                <w:rFonts w:ascii="Arial" w:hAnsi="Arial" w:cs="Arial"/>
                <w:sz w:val="18"/>
                <w:szCs w:val="18"/>
              </w:rPr>
              <w:t xml:space="preserve"> участника                                                                                      ИНН участника</w:t>
            </w:r>
          </w:p>
        </w:tc>
      </w:tr>
      <w:tr w:rsidR="00311A9A" w:rsidRPr="00887C56" w:rsidTr="001710EB">
        <w:trPr>
          <w:cantSplit/>
          <w:trHeight w:val="283"/>
        </w:trPr>
        <w:tc>
          <w:tcPr>
            <w:tcW w:w="3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1A9A" w:rsidRPr="00DD315B" w:rsidRDefault="00311A9A" w:rsidP="001710EB">
            <w:pPr>
              <w:pStyle w:val="4"/>
              <w:rPr>
                <w:rFonts w:ascii="Arial" w:hAnsi="Arial" w:cs="Arial"/>
                <w:b w:val="0"/>
                <w:sz w:val="18"/>
                <w:szCs w:val="18"/>
              </w:rPr>
            </w:pPr>
            <w:r w:rsidRPr="00DD315B">
              <w:rPr>
                <w:rFonts w:ascii="Arial" w:hAnsi="Arial" w:cs="Arial"/>
                <w:b w:val="0"/>
                <w:sz w:val="18"/>
                <w:szCs w:val="18"/>
              </w:rPr>
              <w:t>р/</w:t>
            </w:r>
            <w:proofErr w:type="spellStart"/>
            <w:r w:rsidRPr="00DD315B">
              <w:rPr>
                <w:rFonts w:ascii="Arial" w:hAnsi="Arial" w:cs="Arial"/>
                <w:b w:val="0"/>
                <w:sz w:val="18"/>
                <w:szCs w:val="18"/>
              </w:rPr>
              <w:t>сч</w:t>
            </w:r>
            <w:proofErr w:type="spellEnd"/>
          </w:p>
        </w:tc>
        <w:tc>
          <w:tcPr>
            <w:tcW w:w="708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1A9A" w:rsidRPr="00DD315B" w:rsidRDefault="00311A9A" w:rsidP="001710E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315B">
              <w:rPr>
                <w:rFonts w:ascii="Arial" w:hAnsi="Arial" w:cs="Arial"/>
                <w:sz w:val="18"/>
                <w:szCs w:val="18"/>
              </w:rPr>
              <w:t>Банк</w:t>
            </w:r>
          </w:p>
        </w:tc>
      </w:tr>
      <w:tr w:rsidR="00311A9A" w:rsidRPr="00887C56" w:rsidTr="001710EB">
        <w:trPr>
          <w:cantSplit/>
          <w:trHeight w:val="283"/>
        </w:trPr>
        <w:tc>
          <w:tcPr>
            <w:tcW w:w="3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1A9A" w:rsidRPr="00DD315B" w:rsidRDefault="00311A9A" w:rsidP="001710EB">
            <w:pPr>
              <w:pStyle w:val="4"/>
              <w:rPr>
                <w:rFonts w:ascii="Arial" w:hAnsi="Arial" w:cs="Arial"/>
                <w:b w:val="0"/>
                <w:sz w:val="18"/>
                <w:szCs w:val="18"/>
              </w:rPr>
            </w:pPr>
            <w:r w:rsidRPr="00DD315B">
              <w:rPr>
                <w:rFonts w:ascii="Arial" w:hAnsi="Arial" w:cs="Arial"/>
                <w:b w:val="0"/>
                <w:sz w:val="18"/>
                <w:szCs w:val="18"/>
              </w:rPr>
              <w:t>Кор/</w:t>
            </w:r>
            <w:proofErr w:type="spellStart"/>
            <w:r w:rsidRPr="00DD315B">
              <w:rPr>
                <w:rFonts w:ascii="Arial" w:hAnsi="Arial" w:cs="Arial"/>
                <w:b w:val="0"/>
                <w:sz w:val="18"/>
                <w:szCs w:val="18"/>
              </w:rPr>
              <w:t>сч</w:t>
            </w:r>
            <w:proofErr w:type="spellEnd"/>
          </w:p>
        </w:tc>
        <w:tc>
          <w:tcPr>
            <w:tcW w:w="3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1A9A" w:rsidRPr="00DD315B" w:rsidRDefault="00311A9A" w:rsidP="001710E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315B">
              <w:rPr>
                <w:rFonts w:ascii="Arial" w:hAnsi="Arial" w:cs="Arial"/>
                <w:sz w:val="18"/>
                <w:szCs w:val="18"/>
              </w:rPr>
              <w:t>ИНН/КПП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1A9A" w:rsidRPr="00DD315B" w:rsidRDefault="00311A9A" w:rsidP="001710E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315B">
              <w:rPr>
                <w:rFonts w:ascii="Arial" w:hAnsi="Arial" w:cs="Arial"/>
                <w:sz w:val="18"/>
                <w:szCs w:val="18"/>
              </w:rPr>
              <w:t xml:space="preserve">БИК </w:t>
            </w:r>
          </w:p>
        </w:tc>
      </w:tr>
    </w:tbl>
    <w:p w:rsidR="00311A9A" w:rsidRPr="00DD315B" w:rsidRDefault="00311A9A" w:rsidP="00311A9A">
      <w:pPr>
        <w:rPr>
          <w:rFonts w:ascii="Arial" w:hAnsi="Arial" w:cs="Arial"/>
          <w:b/>
          <w:sz w:val="4"/>
          <w:szCs w:val="4"/>
        </w:rPr>
      </w:pPr>
    </w:p>
    <w:tbl>
      <w:tblPr>
        <w:tblW w:w="10971" w:type="dxa"/>
        <w:tblInd w:w="-1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891"/>
        <w:gridCol w:w="3840"/>
        <w:gridCol w:w="3240"/>
      </w:tblGrid>
      <w:tr w:rsidR="00311A9A" w:rsidRPr="00887C56" w:rsidTr="005422A2">
        <w:trPr>
          <w:cantSplit/>
          <w:trHeight w:val="283"/>
        </w:trPr>
        <w:tc>
          <w:tcPr>
            <w:tcW w:w="1097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1A9A" w:rsidRPr="00887C56" w:rsidRDefault="00311A9A" w:rsidP="001710EB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Организатор ярмарки</w:t>
            </w:r>
            <w:r w:rsidRPr="00887C56">
              <w:rPr>
                <w:rFonts w:ascii="Arial" w:hAnsi="Arial" w:cs="Arial"/>
                <w:b/>
                <w:sz w:val="18"/>
                <w:szCs w:val="18"/>
              </w:rPr>
              <w:t>: НО «</w:t>
            </w:r>
            <w:r>
              <w:rPr>
                <w:rFonts w:ascii="Arial" w:hAnsi="Arial" w:cs="Arial"/>
                <w:b/>
                <w:sz w:val="18"/>
                <w:szCs w:val="18"/>
              </w:rPr>
              <w:t>Новоуренгойский фонд развития предпринимательства</w:t>
            </w:r>
            <w:r w:rsidRPr="00887C56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  <w:p w:rsidR="00311A9A" w:rsidRPr="00887C56" w:rsidRDefault="00311A9A" w:rsidP="001710EB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87C56">
              <w:rPr>
                <w:rFonts w:ascii="Arial" w:hAnsi="Arial" w:cs="Arial"/>
                <w:b/>
                <w:sz w:val="18"/>
                <w:szCs w:val="18"/>
              </w:rPr>
              <w:t xml:space="preserve">Адрес: 629305  г. Новый Уренгой ул.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Юбилейная, </w:t>
            </w:r>
            <w:r w:rsidRPr="00887C56">
              <w:rPr>
                <w:rFonts w:ascii="Arial" w:hAnsi="Arial" w:cs="Arial"/>
                <w:b/>
                <w:sz w:val="18"/>
                <w:szCs w:val="18"/>
              </w:rPr>
              <w:t xml:space="preserve">д. </w:t>
            </w:r>
            <w:r>
              <w:rPr>
                <w:rFonts w:ascii="Arial" w:hAnsi="Arial" w:cs="Arial"/>
                <w:b/>
                <w:sz w:val="18"/>
                <w:szCs w:val="18"/>
              </w:rPr>
              <w:t>1Д,</w:t>
            </w:r>
            <w:r w:rsidRPr="00887C56">
              <w:rPr>
                <w:rFonts w:ascii="Arial" w:hAnsi="Arial" w:cs="Arial"/>
                <w:b/>
                <w:sz w:val="18"/>
                <w:szCs w:val="18"/>
              </w:rPr>
              <w:t xml:space="preserve"> тел. (3494) </w:t>
            </w:r>
            <w:r>
              <w:rPr>
                <w:rFonts w:ascii="Arial" w:hAnsi="Arial" w:cs="Arial"/>
                <w:b/>
                <w:sz w:val="18"/>
                <w:szCs w:val="18"/>
              </w:rPr>
              <w:t>23-48-92,</w:t>
            </w:r>
            <w:r w:rsidRPr="00887C56">
              <w:rPr>
                <w:rFonts w:ascii="Arial" w:hAnsi="Arial" w:cs="Arial"/>
                <w:b/>
                <w:sz w:val="18"/>
                <w:szCs w:val="18"/>
              </w:rPr>
              <w:t xml:space="preserve"> факс</w:t>
            </w:r>
            <w:r>
              <w:rPr>
                <w:rFonts w:ascii="Arial" w:hAnsi="Arial" w:cs="Arial"/>
                <w:b/>
                <w:sz w:val="18"/>
                <w:szCs w:val="18"/>
              </w:rPr>
              <w:t>: 23-48-91</w:t>
            </w:r>
            <w:r w:rsidRPr="00887C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311A9A" w:rsidRPr="00887C56" w:rsidTr="005422A2">
        <w:trPr>
          <w:cantSplit/>
          <w:trHeight w:val="283"/>
        </w:trPr>
        <w:tc>
          <w:tcPr>
            <w:tcW w:w="38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1A9A" w:rsidRPr="00AE2694" w:rsidRDefault="00311A9A" w:rsidP="001710EB">
            <w:pPr>
              <w:pStyle w:val="a5"/>
              <w:rPr>
                <w:rFonts w:ascii="Arial" w:hAnsi="Arial" w:cs="Arial"/>
                <w:szCs w:val="28"/>
              </w:rPr>
            </w:pPr>
            <w:r w:rsidRPr="00887C56">
              <w:rPr>
                <w:rFonts w:ascii="Arial" w:hAnsi="Arial" w:cs="Arial"/>
                <w:sz w:val="18"/>
                <w:szCs w:val="18"/>
              </w:rPr>
              <w:t xml:space="preserve">Р/с </w:t>
            </w:r>
            <w:r w:rsidRPr="00C5667F">
              <w:rPr>
                <w:rFonts w:ascii="Arial" w:hAnsi="Arial" w:cs="Arial"/>
                <w:sz w:val="18"/>
                <w:szCs w:val="18"/>
              </w:rPr>
              <w:t>40703810500190002963</w:t>
            </w:r>
          </w:p>
          <w:p w:rsidR="00311A9A" w:rsidRPr="00887C56" w:rsidRDefault="00311A9A" w:rsidP="001710EB">
            <w:pPr>
              <w:pStyle w:val="4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708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1A9A" w:rsidRPr="00887C56" w:rsidRDefault="00311A9A" w:rsidP="001710E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87C56">
              <w:rPr>
                <w:rFonts w:ascii="Arial" w:hAnsi="Arial" w:cs="Arial"/>
                <w:sz w:val="18"/>
                <w:szCs w:val="18"/>
              </w:rPr>
              <w:t xml:space="preserve">Банк «Запсибкомбанк» 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887C56">
              <w:rPr>
                <w:rFonts w:ascii="Arial" w:hAnsi="Arial" w:cs="Arial"/>
                <w:sz w:val="18"/>
                <w:szCs w:val="18"/>
              </w:rPr>
              <w:t xml:space="preserve">АО г. Тюмень  </w:t>
            </w:r>
          </w:p>
        </w:tc>
      </w:tr>
      <w:tr w:rsidR="00311A9A" w:rsidRPr="00887C56" w:rsidTr="005422A2">
        <w:trPr>
          <w:cantSplit/>
          <w:trHeight w:val="283"/>
        </w:trPr>
        <w:tc>
          <w:tcPr>
            <w:tcW w:w="38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1A9A" w:rsidRPr="00C5667F" w:rsidRDefault="00311A9A" w:rsidP="001710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67F">
              <w:rPr>
                <w:rFonts w:ascii="Arial" w:hAnsi="Arial" w:cs="Arial"/>
                <w:b/>
                <w:sz w:val="18"/>
                <w:szCs w:val="18"/>
              </w:rPr>
              <w:t xml:space="preserve">К/с </w:t>
            </w:r>
            <w:r w:rsidRPr="00C5667F">
              <w:rPr>
                <w:rFonts w:ascii="Arial" w:hAnsi="Arial" w:cs="Arial"/>
                <w:sz w:val="18"/>
                <w:szCs w:val="18"/>
              </w:rPr>
              <w:t>30101810271020000613</w:t>
            </w:r>
          </w:p>
          <w:p w:rsidR="00311A9A" w:rsidRPr="00C5667F" w:rsidRDefault="00311A9A" w:rsidP="001710EB">
            <w:pPr>
              <w:pStyle w:val="4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1A9A" w:rsidRPr="00C5667F" w:rsidRDefault="00311A9A" w:rsidP="001710E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67F">
              <w:rPr>
                <w:rFonts w:ascii="Arial" w:hAnsi="Arial" w:cs="Arial"/>
                <w:sz w:val="18"/>
                <w:szCs w:val="18"/>
              </w:rPr>
              <w:t>ИНН/КПП  8904039863/890401001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1A9A" w:rsidRPr="00C5667F" w:rsidRDefault="00311A9A" w:rsidP="001710E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67F">
              <w:rPr>
                <w:rFonts w:ascii="Arial" w:hAnsi="Arial" w:cs="Arial"/>
                <w:sz w:val="18"/>
                <w:szCs w:val="18"/>
              </w:rPr>
              <w:t>БИК 047102613</w:t>
            </w:r>
          </w:p>
        </w:tc>
      </w:tr>
    </w:tbl>
    <w:p w:rsidR="00311A9A" w:rsidRDefault="00311A9A" w:rsidP="00311A9A">
      <w:pPr>
        <w:spacing w:after="0"/>
        <w:jc w:val="both"/>
        <w:rPr>
          <w:b/>
          <w:i/>
          <w:sz w:val="16"/>
          <w:szCs w:val="16"/>
          <w:u w:val="single"/>
        </w:rPr>
      </w:pPr>
    </w:p>
    <w:p w:rsidR="00311A9A" w:rsidRPr="00887C56" w:rsidRDefault="00311A9A" w:rsidP="00311A9A">
      <w:pPr>
        <w:spacing w:after="0"/>
        <w:jc w:val="both"/>
        <w:rPr>
          <w:rFonts w:ascii="Arial" w:hAnsi="Arial" w:cs="Arial"/>
          <w:sz w:val="18"/>
          <w:szCs w:val="18"/>
          <w:u w:val="single"/>
        </w:rPr>
      </w:pPr>
      <w:r w:rsidRPr="00887C56">
        <w:rPr>
          <w:rFonts w:ascii="Arial" w:hAnsi="Arial" w:cs="Arial"/>
          <w:b/>
          <w:i/>
          <w:sz w:val="18"/>
          <w:szCs w:val="18"/>
          <w:u w:val="single"/>
        </w:rPr>
        <w:t>Участник обязуется:</w:t>
      </w:r>
    </w:p>
    <w:p w:rsidR="00311A9A" w:rsidRPr="00887C56" w:rsidRDefault="00311A9A" w:rsidP="00311A9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74" w:hanging="374"/>
        <w:jc w:val="both"/>
        <w:rPr>
          <w:rFonts w:ascii="Arial" w:hAnsi="Arial" w:cs="Arial"/>
          <w:b/>
          <w:sz w:val="18"/>
          <w:szCs w:val="18"/>
        </w:rPr>
      </w:pPr>
      <w:r w:rsidRPr="00887C56">
        <w:rPr>
          <w:rFonts w:ascii="Arial" w:hAnsi="Arial" w:cs="Arial"/>
          <w:sz w:val="18"/>
          <w:szCs w:val="18"/>
        </w:rPr>
        <w:t xml:space="preserve">представить заполненную заявку и </w:t>
      </w:r>
      <w:r w:rsidRPr="00887C56">
        <w:rPr>
          <w:rFonts w:ascii="Arial" w:hAnsi="Arial" w:cs="Arial"/>
          <w:b/>
          <w:i/>
          <w:spacing w:val="-8"/>
          <w:sz w:val="18"/>
          <w:szCs w:val="18"/>
          <w:u w:val="single"/>
        </w:rPr>
        <w:t>оплатить участие</w:t>
      </w:r>
      <w:r w:rsidRPr="00887C56">
        <w:rPr>
          <w:rFonts w:ascii="Arial" w:hAnsi="Arial" w:cs="Arial"/>
          <w:spacing w:val="-8"/>
          <w:sz w:val="18"/>
          <w:szCs w:val="18"/>
          <w:u w:val="single"/>
        </w:rPr>
        <w:t xml:space="preserve"> </w:t>
      </w:r>
      <w:r w:rsidRPr="00887C56">
        <w:rPr>
          <w:rFonts w:ascii="Arial" w:hAnsi="Arial" w:cs="Arial"/>
          <w:b/>
          <w:i/>
          <w:spacing w:val="-8"/>
          <w:sz w:val="18"/>
          <w:szCs w:val="18"/>
          <w:u w:val="single"/>
        </w:rPr>
        <w:t xml:space="preserve">в течение </w:t>
      </w:r>
      <w:r>
        <w:rPr>
          <w:rFonts w:ascii="Arial" w:hAnsi="Arial" w:cs="Arial"/>
          <w:b/>
          <w:i/>
          <w:spacing w:val="-8"/>
          <w:sz w:val="18"/>
          <w:szCs w:val="18"/>
          <w:u w:val="single"/>
        </w:rPr>
        <w:t>5</w:t>
      </w:r>
      <w:r w:rsidRPr="00887C56">
        <w:rPr>
          <w:rFonts w:ascii="Arial" w:hAnsi="Arial" w:cs="Arial"/>
          <w:b/>
          <w:i/>
          <w:spacing w:val="-8"/>
          <w:sz w:val="18"/>
          <w:szCs w:val="18"/>
          <w:u w:val="single"/>
        </w:rPr>
        <w:t xml:space="preserve"> дней</w:t>
      </w:r>
      <w:r w:rsidRPr="00887C56">
        <w:rPr>
          <w:rFonts w:ascii="Arial" w:hAnsi="Arial" w:cs="Arial"/>
          <w:spacing w:val="-8"/>
          <w:sz w:val="18"/>
          <w:szCs w:val="18"/>
          <w:u w:val="single"/>
        </w:rPr>
        <w:t xml:space="preserve"> </w:t>
      </w:r>
      <w:r w:rsidRPr="00887C56">
        <w:rPr>
          <w:rFonts w:ascii="Arial" w:hAnsi="Arial" w:cs="Arial"/>
          <w:spacing w:val="-8"/>
          <w:sz w:val="18"/>
          <w:szCs w:val="18"/>
        </w:rPr>
        <w:t>с момента</w:t>
      </w:r>
      <w:r w:rsidRPr="00887C56">
        <w:rPr>
          <w:rFonts w:ascii="Arial" w:hAnsi="Arial" w:cs="Arial"/>
          <w:sz w:val="18"/>
          <w:szCs w:val="18"/>
        </w:rPr>
        <w:t xml:space="preserve"> оформления заявки, но </w:t>
      </w:r>
      <w:r w:rsidRPr="00887C56">
        <w:rPr>
          <w:rFonts w:ascii="Arial" w:hAnsi="Arial" w:cs="Arial"/>
          <w:b/>
          <w:sz w:val="18"/>
          <w:szCs w:val="18"/>
          <w:u w:val="single"/>
        </w:rPr>
        <w:t xml:space="preserve">не позднее </w:t>
      </w:r>
      <w:r>
        <w:rPr>
          <w:rFonts w:ascii="Arial" w:hAnsi="Arial" w:cs="Arial"/>
          <w:b/>
          <w:sz w:val="18"/>
          <w:szCs w:val="18"/>
          <w:u w:val="single"/>
        </w:rPr>
        <w:t>1</w:t>
      </w:r>
      <w:r w:rsidRPr="00887C56">
        <w:rPr>
          <w:rFonts w:ascii="Arial" w:hAnsi="Arial" w:cs="Arial"/>
          <w:b/>
          <w:sz w:val="18"/>
          <w:szCs w:val="18"/>
          <w:u w:val="single"/>
        </w:rPr>
        <w:t xml:space="preserve"> д</w:t>
      </w:r>
      <w:r>
        <w:rPr>
          <w:rFonts w:ascii="Arial" w:hAnsi="Arial" w:cs="Arial"/>
          <w:b/>
          <w:sz w:val="18"/>
          <w:szCs w:val="18"/>
          <w:u w:val="single"/>
        </w:rPr>
        <w:t>ня</w:t>
      </w:r>
      <w:r w:rsidRPr="00887C56">
        <w:rPr>
          <w:rFonts w:ascii="Arial" w:hAnsi="Arial" w:cs="Arial"/>
          <w:sz w:val="18"/>
          <w:szCs w:val="18"/>
        </w:rPr>
        <w:t xml:space="preserve"> до </w:t>
      </w:r>
      <w:r w:rsidR="008B1595">
        <w:rPr>
          <w:rFonts w:ascii="Arial" w:hAnsi="Arial" w:cs="Arial"/>
          <w:sz w:val="18"/>
          <w:szCs w:val="18"/>
        </w:rPr>
        <w:t>начала фестиваля</w:t>
      </w:r>
      <w:r w:rsidRPr="00887C56">
        <w:rPr>
          <w:rFonts w:ascii="Arial" w:hAnsi="Arial" w:cs="Arial"/>
          <w:sz w:val="18"/>
          <w:szCs w:val="18"/>
        </w:rPr>
        <w:t>;</w:t>
      </w:r>
    </w:p>
    <w:p w:rsidR="00311A9A" w:rsidRPr="00887C56" w:rsidRDefault="00311A9A" w:rsidP="00311A9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74" w:hanging="374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887C56">
        <w:rPr>
          <w:rFonts w:ascii="Arial" w:hAnsi="Arial" w:cs="Arial"/>
          <w:b/>
          <w:i/>
          <w:sz w:val="18"/>
          <w:szCs w:val="18"/>
          <w:u w:val="single"/>
        </w:rPr>
        <w:t xml:space="preserve">не производить демонтаж </w:t>
      </w:r>
      <w:r>
        <w:rPr>
          <w:rFonts w:ascii="Arial" w:hAnsi="Arial" w:cs="Arial"/>
          <w:b/>
          <w:i/>
          <w:sz w:val="18"/>
          <w:szCs w:val="18"/>
          <w:u w:val="single"/>
        </w:rPr>
        <w:t>торгового места</w:t>
      </w:r>
      <w:r w:rsidRPr="00887C56">
        <w:rPr>
          <w:rFonts w:ascii="Arial" w:hAnsi="Arial" w:cs="Arial"/>
          <w:b/>
          <w:i/>
          <w:sz w:val="18"/>
          <w:szCs w:val="18"/>
          <w:u w:val="single"/>
        </w:rPr>
        <w:t xml:space="preserve"> до закрытия </w:t>
      </w:r>
      <w:r w:rsidR="00582592">
        <w:rPr>
          <w:rFonts w:ascii="Arial" w:hAnsi="Arial" w:cs="Arial"/>
          <w:b/>
          <w:i/>
          <w:sz w:val="18"/>
          <w:szCs w:val="18"/>
          <w:u w:val="single"/>
        </w:rPr>
        <w:t>фестиваля</w:t>
      </w:r>
      <w:r w:rsidRPr="00887C56">
        <w:rPr>
          <w:rFonts w:ascii="Arial" w:hAnsi="Arial" w:cs="Arial"/>
          <w:b/>
          <w:i/>
          <w:sz w:val="18"/>
          <w:szCs w:val="18"/>
          <w:u w:val="single"/>
        </w:rPr>
        <w:t xml:space="preserve">; </w:t>
      </w:r>
    </w:p>
    <w:p w:rsidR="00311A9A" w:rsidRPr="00887C56" w:rsidRDefault="00311A9A" w:rsidP="00311A9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74" w:hanging="374"/>
        <w:jc w:val="both"/>
        <w:rPr>
          <w:rFonts w:ascii="Arial" w:hAnsi="Arial" w:cs="Arial"/>
          <w:sz w:val="18"/>
          <w:szCs w:val="18"/>
        </w:rPr>
      </w:pPr>
      <w:r w:rsidRPr="00887C56">
        <w:rPr>
          <w:rFonts w:ascii="Arial" w:hAnsi="Arial" w:cs="Arial"/>
          <w:sz w:val="18"/>
          <w:szCs w:val="18"/>
        </w:rPr>
        <w:t>возвратить полученное оборудование в исправном состоянии, либо возместить стоимость нанесённого  ущерба (по оценочному акту);</w:t>
      </w:r>
    </w:p>
    <w:p w:rsidR="00311A9A" w:rsidRPr="00887C56" w:rsidRDefault="00311A9A" w:rsidP="00311A9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74" w:hanging="374"/>
        <w:jc w:val="both"/>
        <w:rPr>
          <w:rFonts w:ascii="Arial" w:hAnsi="Arial" w:cs="Arial"/>
          <w:sz w:val="18"/>
          <w:szCs w:val="18"/>
        </w:rPr>
      </w:pPr>
      <w:r w:rsidRPr="00887C56">
        <w:rPr>
          <w:rFonts w:ascii="Arial" w:hAnsi="Arial" w:cs="Arial"/>
          <w:sz w:val="18"/>
          <w:szCs w:val="18"/>
        </w:rPr>
        <w:t xml:space="preserve">выполнять правила </w:t>
      </w:r>
      <w:r>
        <w:rPr>
          <w:rFonts w:ascii="Arial" w:hAnsi="Arial" w:cs="Arial"/>
          <w:sz w:val="18"/>
          <w:szCs w:val="18"/>
        </w:rPr>
        <w:t xml:space="preserve">выездной торговли, </w:t>
      </w:r>
      <w:r w:rsidRPr="00887C56">
        <w:rPr>
          <w:rFonts w:ascii="Arial" w:hAnsi="Arial" w:cs="Arial"/>
          <w:sz w:val="18"/>
          <w:szCs w:val="18"/>
        </w:rPr>
        <w:t xml:space="preserve">пожарной безопасности, </w:t>
      </w:r>
      <w:r w:rsidRPr="00887C56">
        <w:rPr>
          <w:rFonts w:ascii="Arial" w:hAnsi="Arial" w:cs="Arial"/>
          <w:spacing w:val="-6"/>
          <w:sz w:val="18"/>
          <w:szCs w:val="18"/>
        </w:rPr>
        <w:t>требования</w:t>
      </w:r>
      <w:r w:rsidRPr="00887C56">
        <w:rPr>
          <w:rFonts w:ascii="Arial" w:hAnsi="Arial" w:cs="Arial"/>
          <w:sz w:val="18"/>
          <w:szCs w:val="18"/>
        </w:rPr>
        <w:t xml:space="preserve"> техники безопасности, нести персональную ответственность за их нарушение.</w:t>
      </w:r>
    </w:p>
    <w:p w:rsidR="00311A9A" w:rsidRPr="00887C56" w:rsidRDefault="00311A9A" w:rsidP="00311A9A">
      <w:pPr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r w:rsidRPr="00887C56">
        <w:rPr>
          <w:rFonts w:ascii="Arial" w:hAnsi="Arial" w:cs="Arial"/>
          <w:b/>
          <w:i/>
          <w:sz w:val="18"/>
          <w:szCs w:val="18"/>
          <w:u w:val="single"/>
        </w:rPr>
        <w:t>Оператор  обязуется;</w:t>
      </w:r>
    </w:p>
    <w:p w:rsidR="00311A9A" w:rsidRPr="00887C56" w:rsidRDefault="00311A9A" w:rsidP="00311A9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74" w:hanging="374"/>
        <w:jc w:val="both"/>
        <w:rPr>
          <w:rFonts w:ascii="Arial" w:hAnsi="Arial" w:cs="Arial"/>
          <w:spacing w:val="-10"/>
          <w:sz w:val="18"/>
          <w:szCs w:val="18"/>
        </w:rPr>
      </w:pPr>
      <w:r w:rsidRPr="00887C56">
        <w:rPr>
          <w:rFonts w:ascii="Arial" w:hAnsi="Arial" w:cs="Arial"/>
          <w:sz w:val="18"/>
          <w:szCs w:val="18"/>
        </w:rPr>
        <w:t>предоставить</w:t>
      </w:r>
      <w:r>
        <w:rPr>
          <w:rFonts w:ascii="Arial" w:hAnsi="Arial" w:cs="Arial"/>
          <w:sz w:val="18"/>
          <w:szCs w:val="18"/>
        </w:rPr>
        <w:t xml:space="preserve"> палатку, стол, стулья (при необходимости)</w:t>
      </w:r>
      <w:r w:rsidR="002F4363">
        <w:rPr>
          <w:rFonts w:ascii="Arial" w:hAnsi="Arial" w:cs="Arial"/>
          <w:spacing w:val="-10"/>
          <w:sz w:val="18"/>
          <w:szCs w:val="18"/>
        </w:rPr>
        <w:t>,</w:t>
      </w:r>
      <w:r w:rsidRPr="00887C56">
        <w:rPr>
          <w:rFonts w:ascii="Arial" w:hAnsi="Arial" w:cs="Arial"/>
          <w:spacing w:val="-10"/>
          <w:sz w:val="18"/>
          <w:szCs w:val="18"/>
        </w:rPr>
        <w:t xml:space="preserve"> </w:t>
      </w:r>
      <w:proofErr w:type="gramStart"/>
      <w:r w:rsidRPr="00887C56">
        <w:rPr>
          <w:rFonts w:ascii="Arial" w:hAnsi="Arial" w:cs="Arial"/>
          <w:spacing w:val="-10"/>
          <w:sz w:val="18"/>
          <w:szCs w:val="18"/>
        </w:rPr>
        <w:t>согласно  бланка</w:t>
      </w:r>
      <w:proofErr w:type="gramEnd"/>
      <w:r w:rsidR="008B1595">
        <w:rPr>
          <w:rFonts w:ascii="Arial" w:hAnsi="Arial" w:cs="Arial"/>
          <w:spacing w:val="-10"/>
          <w:sz w:val="18"/>
          <w:szCs w:val="18"/>
        </w:rPr>
        <w:t xml:space="preserve">  «Стоимость участия в фестивале</w:t>
      </w:r>
      <w:r w:rsidRPr="00887C56">
        <w:rPr>
          <w:rFonts w:ascii="Arial" w:hAnsi="Arial" w:cs="Arial"/>
          <w:spacing w:val="-10"/>
          <w:sz w:val="18"/>
          <w:szCs w:val="18"/>
        </w:rPr>
        <w:t>».</w:t>
      </w:r>
    </w:p>
    <w:p w:rsidR="00311A9A" w:rsidRPr="00887C56" w:rsidRDefault="00311A9A" w:rsidP="00311A9A">
      <w:pPr>
        <w:spacing w:after="0" w:line="240" w:lineRule="auto"/>
        <w:ind w:left="374"/>
        <w:jc w:val="both"/>
        <w:rPr>
          <w:rFonts w:ascii="Arial" w:hAnsi="Arial" w:cs="Arial"/>
          <w:spacing w:val="-10"/>
          <w:sz w:val="18"/>
          <w:szCs w:val="18"/>
        </w:rPr>
      </w:pPr>
    </w:p>
    <w:p w:rsidR="00311A9A" w:rsidRDefault="00311A9A" w:rsidP="001710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left="-142" w:right="-1" w:firstLine="142"/>
        <w:jc w:val="both"/>
        <w:rPr>
          <w:rFonts w:ascii="Arial" w:hAnsi="Arial" w:cs="Arial"/>
          <w:sz w:val="18"/>
          <w:szCs w:val="18"/>
        </w:rPr>
      </w:pPr>
      <w:r w:rsidRPr="00887C56">
        <w:rPr>
          <w:rFonts w:ascii="Arial" w:hAnsi="Arial" w:cs="Arial"/>
          <w:sz w:val="18"/>
          <w:szCs w:val="18"/>
        </w:rPr>
        <w:t xml:space="preserve">      Настоящая Заявка-договор является официальным финансовым обязательством по оплате заказанных Участником услуг, вступает в силу с момента подписания сторонами и действует до момента полного выполнения ими принятых на себя обязательств. Отказ от участия в </w:t>
      </w:r>
      <w:r w:rsidR="008B1595">
        <w:rPr>
          <w:rFonts w:ascii="Arial" w:hAnsi="Arial" w:cs="Arial"/>
          <w:sz w:val="18"/>
          <w:szCs w:val="18"/>
        </w:rPr>
        <w:t xml:space="preserve">фестивале </w:t>
      </w:r>
      <w:r w:rsidRPr="00887C56">
        <w:rPr>
          <w:rFonts w:ascii="Arial" w:hAnsi="Arial" w:cs="Arial"/>
          <w:sz w:val="18"/>
          <w:szCs w:val="18"/>
        </w:rPr>
        <w:t xml:space="preserve">принимается Организатором только в письменной форме. При отказе организации от участия в </w:t>
      </w:r>
      <w:r w:rsidR="008B1595">
        <w:rPr>
          <w:rFonts w:ascii="Arial" w:hAnsi="Arial" w:cs="Arial"/>
          <w:sz w:val="18"/>
          <w:szCs w:val="18"/>
        </w:rPr>
        <w:t>фестивале</w:t>
      </w:r>
      <w:r w:rsidRPr="00887C56">
        <w:rPr>
          <w:rFonts w:ascii="Arial" w:hAnsi="Arial" w:cs="Arial"/>
          <w:sz w:val="18"/>
          <w:szCs w:val="18"/>
        </w:rPr>
        <w:t xml:space="preserve"> не позднее, чем за </w:t>
      </w:r>
      <w:r>
        <w:rPr>
          <w:rFonts w:ascii="Arial" w:hAnsi="Arial" w:cs="Arial"/>
          <w:sz w:val="18"/>
          <w:szCs w:val="18"/>
        </w:rPr>
        <w:t>1</w:t>
      </w:r>
      <w:r w:rsidRPr="00887C56">
        <w:rPr>
          <w:rFonts w:ascii="Arial" w:hAnsi="Arial" w:cs="Arial"/>
          <w:sz w:val="18"/>
          <w:szCs w:val="18"/>
        </w:rPr>
        <w:t xml:space="preserve"> дней до его открытия, сумма оплаты возвращается без учета регистрационного сбора. При отказе в более поздний срок  оплата не возвращается.</w:t>
      </w:r>
    </w:p>
    <w:p w:rsidR="00311A9A" w:rsidRPr="00887C56" w:rsidRDefault="00311A9A" w:rsidP="001710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left="-142" w:right="-1" w:firstLine="142"/>
        <w:jc w:val="both"/>
        <w:rPr>
          <w:rFonts w:ascii="Arial" w:hAnsi="Arial" w:cs="Arial"/>
          <w:sz w:val="18"/>
          <w:szCs w:val="18"/>
        </w:rPr>
      </w:pPr>
      <w:r w:rsidRPr="00887C56">
        <w:rPr>
          <w:rFonts w:ascii="Arial" w:hAnsi="Arial" w:cs="Arial"/>
          <w:sz w:val="18"/>
          <w:szCs w:val="18"/>
        </w:rPr>
        <w:t xml:space="preserve">      Стороны договорились, что заявка-договор, заполненная путем факсимильной или электронной связи, имеет юридическую силу наравне с оригиналом. </w:t>
      </w:r>
    </w:p>
    <w:p w:rsidR="00311A9A" w:rsidRDefault="00311A9A" w:rsidP="00311A9A">
      <w:pPr>
        <w:pStyle w:val="a3"/>
        <w:rPr>
          <w:rFonts w:ascii="Arial" w:hAnsi="Arial" w:cs="Arial"/>
          <w:sz w:val="18"/>
          <w:szCs w:val="18"/>
        </w:rPr>
      </w:pPr>
    </w:p>
    <w:p w:rsidR="00343C0E" w:rsidRPr="00887C56" w:rsidRDefault="00343C0E" w:rsidP="00311A9A">
      <w:pPr>
        <w:pStyle w:val="a3"/>
        <w:rPr>
          <w:rFonts w:ascii="Arial" w:hAnsi="Arial" w:cs="Arial"/>
          <w:sz w:val="18"/>
          <w:szCs w:val="18"/>
        </w:rPr>
      </w:pPr>
    </w:p>
    <w:p w:rsidR="00311A9A" w:rsidRPr="00887C56" w:rsidRDefault="00311A9A" w:rsidP="001710EB">
      <w:pPr>
        <w:spacing w:after="0"/>
        <w:ind w:right="-246"/>
        <w:jc w:val="both"/>
        <w:rPr>
          <w:rFonts w:ascii="Arial" w:hAnsi="Arial" w:cs="Arial"/>
          <w:sz w:val="18"/>
          <w:szCs w:val="18"/>
        </w:rPr>
      </w:pPr>
    </w:p>
    <w:p w:rsidR="00311A9A" w:rsidRDefault="00311A9A" w:rsidP="001710EB">
      <w:pPr>
        <w:spacing w:after="0"/>
        <w:ind w:right="-246"/>
        <w:jc w:val="both"/>
        <w:rPr>
          <w:rFonts w:ascii="Arial" w:hAnsi="Arial" w:cs="Arial"/>
          <w:b/>
          <w:sz w:val="18"/>
          <w:szCs w:val="18"/>
        </w:rPr>
      </w:pPr>
      <w:r w:rsidRPr="00887C56">
        <w:rPr>
          <w:rFonts w:ascii="Arial" w:hAnsi="Arial" w:cs="Arial"/>
          <w:b/>
          <w:sz w:val="18"/>
          <w:szCs w:val="18"/>
        </w:rPr>
        <w:t>Организатор: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887C5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</w:t>
      </w:r>
      <w:r w:rsidR="005422A2">
        <w:rPr>
          <w:rFonts w:ascii="Arial" w:hAnsi="Arial" w:cs="Arial"/>
          <w:sz w:val="18"/>
          <w:szCs w:val="18"/>
        </w:rPr>
        <w:t xml:space="preserve">     </w:t>
      </w:r>
      <w:r w:rsidRPr="00887C56">
        <w:rPr>
          <w:rFonts w:ascii="Arial" w:hAnsi="Arial" w:cs="Arial"/>
          <w:b/>
          <w:sz w:val="18"/>
          <w:szCs w:val="18"/>
        </w:rPr>
        <w:t>Плательщик:</w:t>
      </w:r>
    </w:p>
    <w:p w:rsidR="00311A9A" w:rsidRPr="00887C56" w:rsidRDefault="00311A9A" w:rsidP="001710EB">
      <w:pPr>
        <w:spacing w:after="0"/>
        <w:ind w:right="-246"/>
        <w:jc w:val="both"/>
        <w:rPr>
          <w:rFonts w:ascii="Arial" w:hAnsi="Arial" w:cs="Arial"/>
          <w:sz w:val="18"/>
          <w:szCs w:val="18"/>
        </w:rPr>
      </w:pPr>
    </w:p>
    <w:p w:rsidR="00311A9A" w:rsidRPr="00887C56" w:rsidRDefault="00311A9A" w:rsidP="001710EB">
      <w:pPr>
        <w:spacing w:after="0"/>
        <w:ind w:right="-246"/>
        <w:jc w:val="both"/>
        <w:rPr>
          <w:rFonts w:ascii="Arial" w:hAnsi="Arial" w:cs="Arial"/>
          <w:sz w:val="18"/>
          <w:szCs w:val="18"/>
        </w:rPr>
      </w:pPr>
      <w:r w:rsidRPr="00887C56">
        <w:rPr>
          <w:rFonts w:ascii="Arial" w:hAnsi="Arial" w:cs="Arial"/>
          <w:sz w:val="18"/>
          <w:szCs w:val="18"/>
        </w:rPr>
        <w:t xml:space="preserve">Исполнительный  директор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</w:t>
      </w:r>
      <w:r w:rsidR="005422A2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ИП </w:t>
      </w:r>
    </w:p>
    <w:p w:rsidR="00311A9A" w:rsidRDefault="00311A9A" w:rsidP="001710EB">
      <w:pPr>
        <w:spacing w:after="0"/>
        <w:ind w:right="-246"/>
        <w:jc w:val="both"/>
        <w:rPr>
          <w:rFonts w:ascii="Arial" w:hAnsi="Arial" w:cs="Arial"/>
          <w:sz w:val="18"/>
          <w:szCs w:val="18"/>
        </w:rPr>
      </w:pPr>
      <w:r w:rsidRPr="00887C56">
        <w:rPr>
          <w:rFonts w:ascii="Arial" w:hAnsi="Arial" w:cs="Arial"/>
          <w:sz w:val="18"/>
          <w:szCs w:val="18"/>
        </w:rPr>
        <w:t>НО «</w:t>
      </w:r>
      <w:r>
        <w:rPr>
          <w:rFonts w:ascii="Arial" w:hAnsi="Arial" w:cs="Arial"/>
          <w:sz w:val="18"/>
          <w:szCs w:val="18"/>
        </w:rPr>
        <w:t xml:space="preserve">Новоуренгойский фонд развития предпринимательства» </w:t>
      </w:r>
    </w:p>
    <w:p w:rsidR="00311A9A" w:rsidRDefault="00311A9A" w:rsidP="001710EB">
      <w:pPr>
        <w:spacing w:after="0"/>
        <w:ind w:right="-24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</w:t>
      </w:r>
    </w:p>
    <w:p w:rsidR="005422A2" w:rsidRDefault="005422A2" w:rsidP="005422A2">
      <w:pPr>
        <w:spacing w:after="0"/>
        <w:rPr>
          <w:rFonts w:ascii="Arial" w:hAnsi="Arial" w:cs="Arial"/>
          <w:sz w:val="18"/>
          <w:szCs w:val="18"/>
        </w:rPr>
      </w:pPr>
    </w:p>
    <w:p w:rsidR="00311A9A" w:rsidRPr="00887C56" w:rsidRDefault="00311A9A" w:rsidP="005422A2">
      <w:pPr>
        <w:spacing w:after="0"/>
        <w:rPr>
          <w:rFonts w:ascii="Arial" w:hAnsi="Arial" w:cs="Arial"/>
          <w:sz w:val="18"/>
          <w:szCs w:val="18"/>
        </w:rPr>
      </w:pPr>
      <w:r w:rsidRPr="00887C56">
        <w:rPr>
          <w:rFonts w:ascii="Arial" w:hAnsi="Arial" w:cs="Arial"/>
          <w:sz w:val="18"/>
          <w:szCs w:val="18"/>
        </w:rPr>
        <w:t>__________________</w:t>
      </w:r>
      <w:proofErr w:type="gramStart"/>
      <w:r w:rsidRPr="00887C56">
        <w:rPr>
          <w:rFonts w:ascii="Arial" w:hAnsi="Arial" w:cs="Arial"/>
          <w:sz w:val="18"/>
          <w:szCs w:val="18"/>
        </w:rPr>
        <w:t>_(</w:t>
      </w:r>
      <w:proofErr w:type="gramEnd"/>
      <w:r>
        <w:rPr>
          <w:rFonts w:ascii="Arial" w:hAnsi="Arial" w:cs="Arial"/>
          <w:sz w:val="18"/>
          <w:szCs w:val="18"/>
        </w:rPr>
        <w:t>О.А. Бескоровайная</w:t>
      </w:r>
      <w:r w:rsidRPr="00887C56">
        <w:rPr>
          <w:rFonts w:ascii="Arial" w:hAnsi="Arial" w:cs="Arial"/>
          <w:sz w:val="18"/>
          <w:szCs w:val="18"/>
        </w:rPr>
        <w:t xml:space="preserve">)         </w:t>
      </w:r>
      <w:r>
        <w:rPr>
          <w:rFonts w:ascii="Arial" w:hAnsi="Arial" w:cs="Arial"/>
          <w:sz w:val="18"/>
          <w:szCs w:val="18"/>
        </w:rPr>
        <w:tab/>
        <w:t xml:space="preserve">                            </w:t>
      </w:r>
      <w:r w:rsidR="005422A2">
        <w:rPr>
          <w:rFonts w:ascii="Arial" w:hAnsi="Arial" w:cs="Arial"/>
          <w:sz w:val="18"/>
          <w:szCs w:val="18"/>
        </w:rPr>
        <w:t xml:space="preserve">    </w:t>
      </w:r>
      <w:r w:rsidRPr="00887C56">
        <w:rPr>
          <w:rFonts w:ascii="Arial" w:hAnsi="Arial" w:cs="Arial"/>
          <w:sz w:val="18"/>
          <w:szCs w:val="18"/>
        </w:rPr>
        <w:t>________________________</w:t>
      </w:r>
      <w:r>
        <w:rPr>
          <w:rFonts w:ascii="Arial" w:hAnsi="Arial" w:cs="Arial"/>
          <w:sz w:val="18"/>
          <w:szCs w:val="18"/>
        </w:rPr>
        <w:t xml:space="preserve"> </w:t>
      </w:r>
      <w:r w:rsidR="005422A2">
        <w:rPr>
          <w:rFonts w:ascii="Arial" w:hAnsi="Arial" w:cs="Arial"/>
          <w:sz w:val="18"/>
          <w:szCs w:val="18"/>
        </w:rPr>
        <w:t xml:space="preserve"> </w:t>
      </w:r>
      <w:r w:rsidRPr="00887C56">
        <w:rPr>
          <w:rFonts w:ascii="Arial" w:hAnsi="Arial" w:cs="Arial"/>
          <w:sz w:val="18"/>
          <w:szCs w:val="18"/>
        </w:rPr>
        <w:t>(_____________</w:t>
      </w:r>
      <w:r w:rsidRPr="00887C56"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Pr="00887C56">
        <w:rPr>
          <w:rFonts w:ascii="Arial" w:hAnsi="Arial" w:cs="Arial"/>
          <w:sz w:val="18"/>
          <w:szCs w:val="18"/>
        </w:rPr>
        <w:t>___)</w:t>
      </w:r>
    </w:p>
    <w:p w:rsidR="005422A2" w:rsidRDefault="00343C0E" w:rsidP="00311A9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 w:rsidR="00311A9A" w:rsidRPr="00887C56">
        <w:rPr>
          <w:rFonts w:ascii="Arial" w:hAnsi="Arial" w:cs="Arial"/>
          <w:sz w:val="18"/>
          <w:szCs w:val="18"/>
        </w:rPr>
        <w:t xml:space="preserve">м.п.         </w:t>
      </w:r>
      <w:r w:rsidR="00311A9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</w:t>
      </w:r>
      <w:r w:rsidR="00311A9A" w:rsidRPr="00887C56">
        <w:rPr>
          <w:rFonts w:ascii="Arial" w:hAnsi="Arial" w:cs="Arial"/>
          <w:sz w:val="18"/>
          <w:szCs w:val="18"/>
        </w:rPr>
        <w:t xml:space="preserve">м.п.             </w:t>
      </w:r>
    </w:p>
    <w:p w:rsidR="00343C0E" w:rsidRDefault="00343C0E" w:rsidP="00311A9A">
      <w:pPr>
        <w:rPr>
          <w:rFonts w:ascii="Arial" w:hAnsi="Arial" w:cs="Arial"/>
          <w:sz w:val="18"/>
          <w:szCs w:val="18"/>
        </w:rPr>
      </w:pPr>
    </w:p>
    <w:p w:rsidR="00343C0E" w:rsidRDefault="00343C0E" w:rsidP="00311A9A">
      <w:pPr>
        <w:rPr>
          <w:rFonts w:ascii="Arial" w:hAnsi="Arial" w:cs="Arial"/>
          <w:sz w:val="18"/>
          <w:szCs w:val="18"/>
        </w:rPr>
      </w:pPr>
    </w:p>
    <w:p w:rsidR="00343C0E" w:rsidRDefault="00343C0E" w:rsidP="00311A9A">
      <w:pPr>
        <w:rPr>
          <w:rFonts w:ascii="Arial" w:hAnsi="Arial" w:cs="Arial"/>
          <w:sz w:val="18"/>
          <w:szCs w:val="18"/>
        </w:rPr>
      </w:pPr>
    </w:p>
    <w:p w:rsidR="005422A2" w:rsidRDefault="005422A2" w:rsidP="00311A9A">
      <w:pPr>
        <w:rPr>
          <w:rFonts w:ascii="Arial" w:hAnsi="Arial" w:cs="Arial"/>
          <w:sz w:val="18"/>
          <w:szCs w:val="18"/>
        </w:rPr>
      </w:pPr>
    </w:p>
    <w:p w:rsidR="005422A2" w:rsidRDefault="005422A2" w:rsidP="00311A9A">
      <w:pPr>
        <w:rPr>
          <w:rFonts w:ascii="Arial" w:hAnsi="Arial" w:cs="Arial"/>
          <w:sz w:val="18"/>
          <w:szCs w:val="18"/>
        </w:rPr>
      </w:pPr>
    </w:p>
    <w:p w:rsidR="00311A9A" w:rsidRPr="00E52B9C" w:rsidRDefault="00311A9A" w:rsidP="00582592">
      <w:pPr>
        <w:ind w:left="4956"/>
        <w:rPr>
          <w:rFonts w:ascii="Arial" w:hAnsi="Arial" w:cs="Arial"/>
          <w:sz w:val="16"/>
          <w:szCs w:val="16"/>
        </w:rPr>
      </w:pPr>
      <w:r w:rsidRPr="00E52B9C">
        <w:rPr>
          <w:rFonts w:ascii="Arial" w:hAnsi="Arial" w:cs="Arial"/>
          <w:sz w:val="16"/>
          <w:szCs w:val="16"/>
        </w:rPr>
        <w:lastRenderedPageBreak/>
        <w:t>Приложение № 1</w:t>
      </w:r>
    </w:p>
    <w:p w:rsidR="00311A9A" w:rsidRPr="00E52B9C" w:rsidRDefault="00311A9A" w:rsidP="00582592">
      <w:pPr>
        <w:pStyle w:val="a3"/>
        <w:ind w:left="4956"/>
        <w:rPr>
          <w:rFonts w:ascii="Arial" w:hAnsi="Arial" w:cs="Arial"/>
          <w:sz w:val="16"/>
          <w:szCs w:val="16"/>
        </w:rPr>
      </w:pPr>
      <w:r w:rsidRPr="00E52B9C">
        <w:rPr>
          <w:rFonts w:ascii="Arial" w:hAnsi="Arial" w:cs="Arial"/>
          <w:sz w:val="16"/>
          <w:szCs w:val="16"/>
        </w:rPr>
        <w:t>к заявке-договору оказания услуг</w:t>
      </w:r>
    </w:p>
    <w:p w:rsidR="00311A9A" w:rsidRPr="00E52B9C" w:rsidRDefault="00311A9A" w:rsidP="00582592">
      <w:pPr>
        <w:pStyle w:val="a3"/>
        <w:ind w:left="4956"/>
        <w:rPr>
          <w:rFonts w:ascii="Arial" w:hAnsi="Arial" w:cs="Arial"/>
          <w:bCs/>
          <w:sz w:val="16"/>
          <w:szCs w:val="16"/>
        </w:rPr>
      </w:pPr>
      <w:r w:rsidRPr="00E52B9C">
        <w:rPr>
          <w:rFonts w:ascii="Arial" w:hAnsi="Arial" w:cs="Arial"/>
          <w:sz w:val="16"/>
          <w:szCs w:val="16"/>
        </w:rPr>
        <w:t xml:space="preserve">по участию в </w:t>
      </w:r>
      <w:r w:rsidR="00582592">
        <w:rPr>
          <w:rFonts w:ascii="Arial" w:hAnsi="Arial" w:cs="Arial"/>
          <w:sz w:val="16"/>
          <w:szCs w:val="16"/>
        </w:rPr>
        <w:t>Фестивале шашлыков «Золотой шампур»</w:t>
      </w:r>
    </w:p>
    <w:p w:rsidR="00311A9A" w:rsidRPr="00E52B9C" w:rsidRDefault="00311A9A" w:rsidP="00582592">
      <w:pPr>
        <w:pStyle w:val="a3"/>
        <w:ind w:left="4956"/>
        <w:rPr>
          <w:rFonts w:ascii="Arial" w:hAnsi="Arial" w:cs="Arial"/>
          <w:noProof/>
          <w:sz w:val="16"/>
          <w:szCs w:val="16"/>
          <w:lang w:eastAsia="ru-RU"/>
        </w:rPr>
      </w:pPr>
      <w:r w:rsidRPr="00E52B9C">
        <w:rPr>
          <w:rFonts w:ascii="Arial" w:hAnsi="Arial" w:cs="Arial"/>
          <w:bCs/>
          <w:sz w:val="16"/>
          <w:szCs w:val="16"/>
        </w:rPr>
        <w:t xml:space="preserve">г. Новый Уренгой 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2B6D97">
        <w:rPr>
          <w:rFonts w:ascii="Arial" w:hAnsi="Arial" w:cs="Arial"/>
          <w:bCs/>
          <w:sz w:val="16"/>
          <w:szCs w:val="16"/>
        </w:rPr>
        <w:t>07</w:t>
      </w:r>
      <w:r w:rsidR="008B1595">
        <w:rPr>
          <w:rFonts w:ascii="Arial" w:hAnsi="Arial" w:cs="Arial"/>
          <w:bCs/>
          <w:sz w:val="16"/>
          <w:szCs w:val="16"/>
        </w:rPr>
        <w:t xml:space="preserve"> </w:t>
      </w:r>
      <w:r w:rsidR="002B6D97">
        <w:rPr>
          <w:rFonts w:ascii="Arial" w:hAnsi="Arial" w:cs="Arial"/>
          <w:bCs/>
          <w:sz w:val="16"/>
          <w:szCs w:val="16"/>
        </w:rPr>
        <w:t>сентября</w:t>
      </w:r>
      <w:r w:rsidR="008B1595">
        <w:rPr>
          <w:rFonts w:ascii="Arial" w:hAnsi="Arial" w:cs="Arial"/>
          <w:bCs/>
          <w:sz w:val="16"/>
          <w:szCs w:val="16"/>
        </w:rPr>
        <w:t xml:space="preserve"> </w:t>
      </w:r>
      <w:r w:rsidRPr="00E52B9C">
        <w:rPr>
          <w:rFonts w:ascii="Arial" w:hAnsi="Arial" w:cs="Arial"/>
          <w:noProof/>
          <w:sz w:val="16"/>
          <w:szCs w:val="16"/>
          <w:lang w:eastAsia="ru-RU"/>
        </w:rPr>
        <w:t xml:space="preserve"> 201</w:t>
      </w:r>
      <w:r w:rsidR="00313DE6">
        <w:rPr>
          <w:rFonts w:ascii="Arial" w:hAnsi="Arial" w:cs="Arial"/>
          <w:noProof/>
          <w:sz w:val="16"/>
          <w:szCs w:val="16"/>
          <w:lang w:eastAsia="ru-RU"/>
        </w:rPr>
        <w:t>9</w:t>
      </w:r>
      <w:r w:rsidRPr="00E52B9C">
        <w:rPr>
          <w:rFonts w:ascii="Arial" w:hAnsi="Arial" w:cs="Arial"/>
          <w:noProof/>
          <w:sz w:val="16"/>
          <w:szCs w:val="16"/>
          <w:lang w:eastAsia="ru-RU"/>
        </w:rPr>
        <w:t xml:space="preserve"> г.</w:t>
      </w:r>
    </w:p>
    <w:p w:rsidR="00311A9A" w:rsidRDefault="00311A9A" w:rsidP="00582592">
      <w:pPr>
        <w:pStyle w:val="a3"/>
        <w:ind w:left="4956"/>
        <w:rPr>
          <w:rFonts w:ascii="Arial" w:hAnsi="Arial" w:cs="Arial"/>
          <w:noProof/>
          <w:sz w:val="16"/>
          <w:szCs w:val="16"/>
          <w:lang w:eastAsia="ru-RU"/>
        </w:rPr>
      </w:pPr>
      <w:r w:rsidRPr="00E52B9C">
        <w:rPr>
          <w:rFonts w:ascii="Arial" w:hAnsi="Arial" w:cs="Arial"/>
          <w:noProof/>
          <w:sz w:val="16"/>
          <w:szCs w:val="16"/>
          <w:lang w:eastAsia="ru-RU"/>
        </w:rPr>
        <w:t xml:space="preserve">№ ______ от «_____» ______________ г. </w:t>
      </w:r>
    </w:p>
    <w:p w:rsidR="00311A9A" w:rsidRDefault="00311A9A" w:rsidP="00311A9A">
      <w:pPr>
        <w:pStyle w:val="a3"/>
        <w:ind w:left="6237"/>
        <w:rPr>
          <w:rFonts w:ascii="Arial" w:hAnsi="Arial" w:cs="Arial"/>
          <w:noProof/>
          <w:sz w:val="16"/>
          <w:szCs w:val="16"/>
          <w:lang w:eastAsia="ru-RU"/>
        </w:rPr>
      </w:pPr>
    </w:p>
    <w:p w:rsidR="00311A9A" w:rsidRDefault="00311A9A" w:rsidP="00311A9A">
      <w:pPr>
        <w:pStyle w:val="a3"/>
        <w:ind w:left="6237"/>
        <w:rPr>
          <w:rFonts w:ascii="Arial" w:hAnsi="Arial" w:cs="Arial"/>
          <w:noProof/>
          <w:sz w:val="16"/>
          <w:szCs w:val="16"/>
          <w:lang w:eastAsia="ru-RU"/>
        </w:rPr>
      </w:pPr>
    </w:p>
    <w:p w:rsidR="00311A9A" w:rsidRPr="00E52B9C" w:rsidRDefault="00311A9A" w:rsidP="00311A9A">
      <w:pPr>
        <w:pStyle w:val="a3"/>
        <w:ind w:left="6237"/>
        <w:rPr>
          <w:rFonts w:ascii="Arial" w:hAnsi="Arial" w:cs="Arial"/>
          <w:noProof/>
          <w:sz w:val="16"/>
          <w:szCs w:val="16"/>
          <w:lang w:eastAsia="ru-RU"/>
        </w:rPr>
      </w:pPr>
    </w:p>
    <w:p w:rsidR="00311A9A" w:rsidRDefault="00311A9A" w:rsidP="00311A9A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9455AF">
        <w:rPr>
          <w:rFonts w:ascii="Arial" w:hAnsi="Arial" w:cs="Arial"/>
          <w:b/>
          <w:sz w:val="18"/>
          <w:szCs w:val="18"/>
        </w:rPr>
        <w:t xml:space="preserve">СТОИМОСТЬ УЧАСТИЯ В </w:t>
      </w:r>
      <w:r w:rsidR="008B1595">
        <w:rPr>
          <w:rFonts w:ascii="Arial" w:hAnsi="Arial" w:cs="Arial"/>
          <w:b/>
          <w:sz w:val="18"/>
          <w:szCs w:val="18"/>
        </w:rPr>
        <w:t>ФЕСТИВАЛЕ «ЗОЛОТО</w:t>
      </w:r>
      <w:r w:rsidR="00582592">
        <w:rPr>
          <w:rFonts w:ascii="Arial" w:hAnsi="Arial" w:cs="Arial"/>
          <w:b/>
          <w:sz w:val="18"/>
          <w:szCs w:val="18"/>
        </w:rPr>
        <w:t>Й</w:t>
      </w:r>
      <w:r w:rsidR="00201B9A">
        <w:rPr>
          <w:rFonts w:ascii="Arial" w:hAnsi="Arial" w:cs="Arial"/>
          <w:b/>
          <w:sz w:val="18"/>
          <w:szCs w:val="18"/>
        </w:rPr>
        <w:t xml:space="preserve"> ШАМПУР 201</w:t>
      </w:r>
      <w:r w:rsidR="00313DE6">
        <w:rPr>
          <w:rFonts w:ascii="Arial" w:hAnsi="Arial" w:cs="Arial"/>
          <w:b/>
          <w:sz w:val="18"/>
          <w:szCs w:val="18"/>
        </w:rPr>
        <w:t>9</w:t>
      </w:r>
      <w:r w:rsidR="008B1595">
        <w:rPr>
          <w:rFonts w:ascii="Arial" w:hAnsi="Arial" w:cs="Arial"/>
          <w:b/>
          <w:sz w:val="18"/>
          <w:szCs w:val="18"/>
        </w:rPr>
        <w:t>»</w:t>
      </w:r>
    </w:p>
    <w:p w:rsidR="00311A9A" w:rsidRDefault="00311A9A" w:rsidP="00311A9A">
      <w:pPr>
        <w:pStyle w:val="a3"/>
        <w:jc w:val="center"/>
        <w:rPr>
          <w:rFonts w:ascii="Arial" w:hAnsi="Arial" w:cs="Arial"/>
          <w:sz w:val="10"/>
          <w:szCs w:val="10"/>
        </w:rPr>
      </w:pPr>
    </w:p>
    <w:p w:rsidR="00311A9A" w:rsidRDefault="00311A9A" w:rsidP="00311A9A">
      <w:pPr>
        <w:pStyle w:val="a3"/>
        <w:jc w:val="center"/>
        <w:rPr>
          <w:rFonts w:ascii="Arial" w:hAnsi="Arial" w:cs="Arial"/>
          <w:sz w:val="10"/>
          <w:szCs w:val="10"/>
        </w:rPr>
      </w:pPr>
    </w:p>
    <w:p w:rsidR="00311A9A" w:rsidRDefault="00311A9A" w:rsidP="00311A9A">
      <w:pPr>
        <w:pStyle w:val="a3"/>
        <w:jc w:val="center"/>
        <w:rPr>
          <w:rFonts w:ascii="Arial" w:hAnsi="Arial" w:cs="Arial"/>
          <w:sz w:val="10"/>
          <w:szCs w:val="10"/>
        </w:rPr>
      </w:pPr>
    </w:p>
    <w:p w:rsidR="00311A9A" w:rsidRDefault="00311A9A" w:rsidP="00311A9A">
      <w:pPr>
        <w:pStyle w:val="a3"/>
        <w:jc w:val="center"/>
        <w:rPr>
          <w:rFonts w:ascii="Arial" w:hAnsi="Arial" w:cs="Arial"/>
          <w:sz w:val="10"/>
          <w:szCs w:val="10"/>
        </w:rPr>
      </w:pPr>
    </w:p>
    <w:p w:rsidR="00311A9A" w:rsidRPr="00875AFC" w:rsidRDefault="00311A9A" w:rsidP="00311A9A">
      <w:pPr>
        <w:pStyle w:val="a3"/>
        <w:rPr>
          <w:rFonts w:ascii="Arial" w:hAnsi="Arial" w:cs="Arial"/>
          <w:sz w:val="24"/>
          <w:szCs w:val="24"/>
        </w:rPr>
      </w:pPr>
    </w:p>
    <w:p w:rsidR="00311A9A" w:rsidRPr="009455AF" w:rsidRDefault="00311A9A" w:rsidP="00311A9A">
      <w:pPr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9455AF">
        <w:rPr>
          <w:rFonts w:ascii="Arial" w:eastAsia="Calibri" w:hAnsi="Arial" w:cs="Arial"/>
          <w:b/>
          <w:sz w:val="18"/>
          <w:szCs w:val="18"/>
          <w:lang w:eastAsia="en-US"/>
        </w:rPr>
        <w:t xml:space="preserve">Участник </w:t>
      </w:r>
      <w:r w:rsidRPr="009455AF">
        <w:rPr>
          <w:rFonts w:ascii="Arial" w:eastAsia="Calibri" w:hAnsi="Arial" w:cs="Arial"/>
          <w:b/>
          <w:bCs/>
          <w:sz w:val="18"/>
          <w:szCs w:val="18"/>
          <w:lang w:eastAsia="en-US"/>
        </w:rPr>
        <w:t>____________________________________________________</w:t>
      </w:r>
      <w:r>
        <w:rPr>
          <w:rFonts w:ascii="Arial" w:eastAsia="Calibri" w:hAnsi="Arial" w:cs="Arial"/>
          <w:b/>
          <w:bCs/>
          <w:sz w:val="18"/>
          <w:szCs w:val="18"/>
          <w:lang w:eastAsia="en-US"/>
        </w:rPr>
        <w:t>_______________________________</w:t>
      </w:r>
      <w:r w:rsidRPr="009455AF">
        <w:rPr>
          <w:rFonts w:ascii="Arial" w:eastAsia="Calibri" w:hAnsi="Arial" w:cs="Arial"/>
          <w:b/>
          <w:bCs/>
          <w:sz w:val="18"/>
          <w:szCs w:val="18"/>
          <w:lang w:eastAsia="en-US"/>
        </w:rPr>
        <w:t>_</w:t>
      </w:r>
    </w:p>
    <w:p w:rsidR="00311A9A" w:rsidRPr="00736870" w:rsidRDefault="00311A9A" w:rsidP="00311A9A">
      <w:pPr>
        <w:spacing w:after="0" w:line="240" w:lineRule="auto"/>
        <w:jc w:val="center"/>
        <w:rPr>
          <w:rFonts w:ascii="Arial" w:eastAsia="Calibri" w:hAnsi="Arial" w:cs="Arial"/>
          <w:noProof/>
          <w:sz w:val="16"/>
          <w:szCs w:val="16"/>
        </w:rPr>
      </w:pPr>
      <w:r w:rsidRPr="00736870">
        <w:rPr>
          <w:rFonts w:ascii="Arial" w:eastAsia="Calibri" w:hAnsi="Arial" w:cs="Arial"/>
          <w:bCs/>
          <w:sz w:val="16"/>
          <w:szCs w:val="16"/>
          <w:lang w:eastAsia="en-US"/>
        </w:rPr>
        <w:t>(название организации)</w:t>
      </w:r>
    </w:p>
    <w:p w:rsidR="00311A9A" w:rsidRDefault="00311A9A" w:rsidP="00311A9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311A9A" w:rsidRDefault="00311A9A" w:rsidP="00311A9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311A9A" w:rsidRPr="009455AF" w:rsidRDefault="00311A9A" w:rsidP="00311A9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9991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4519"/>
        <w:gridCol w:w="1985"/>
        <w:gridCol w:w="2976"/>
      </w:tblGrid>
      <w:tr w:rsidR="00311A9A" w:rsidRPr="00736870" w:rsidTr="001710EB">
        <w:tc>
          <w:tcPr>
            <w:tcW w:w="511" w:type="dxa"/>
          </w:tcPr>
          <w:p w:rsidR="00311A9A" w:rsidRPr="00736870" w:rsidRDefault="00311A9A" w:rsidP="00171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870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</w:tc>
        <w:tc>
          <w:tcPr>
            <w:tcW w:w="4519" w:type="dxa"/>
            <w:vAlign w:val="center"/>
          </w:tcPr>
          <w:p w:rsidR="00311A9A" w:rsidRPr="00736870" w:rsidRDefault="00311A9A" w:rsidP="00171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870">
              <w:rPr>
                <w:rFonts w:ascii="Arial" w:hAnsi="Arial" w:cs="Arial"/>
                <w:b/>
                <w:sz w:val="16"/>
                <w:szCs w:val="16"/>
              </w:rPr>
              <w:t>ФОРМА УЧАСТИЯ</w:t>
            </w:r>
          </w:p>
        </w:tc>
        <w:tc>
          <w:tcPr>
            <w:tcW w:w="1985" w:type="dxa"/>
          </w:tcPr>
          <w:p w:rsidR="00311A9A" w:rsidRPr="00736870" w:rsidRDefault="00311A9A" w:rsidP="00171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Количество дней</w:t>
            </w:r>
          </w:p>
        </w:tc>
        <w:tc>
          <w:tcPr>
            <w:tcW w:w="2976" w:type="dxa"/>
          </w:tcPr>
          <w:p w:rsidR="00311A9A" w:rsidRPr="00736870" w:rsidRDefault="00311A9A" w:rsidP="00171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870">
              <w:rPr>
                <w:rFonts w:ascii="Arial" w:hAnsi="Arial" w:cs="Arial"/>
                <w:b/>
                <w:sz w:val="16"/>
                <w:szCs w:val="16"/>
              </w:rPr>
              <w:t>Стоимость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в день</w:t>
            </w:r>
          </w:p>
          <w:p w:rsidR="00311A9A" w:rsidRPr="00736870" w:rsidRDefault="00311A9A" w:rsidP="00171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870">
              <w:rPr>
                <w:rFonts w:ascii="Arial" w:hAnsi="Arial" w:cs="Arial"/>
                <w:b/>
                <w:sz w:val="16"/>
                <w:szCs w:val="16"/>
              </w:rPr>
              <w:t xml:space="preserve">руб.  </w:t>
            </w:r>
          </w:p>
        </w:tc>
      </w:tr>
      <w:tr w:rsidR="00311A9A" w:rsidRPr="009455AF" w:rsidTr="001710EB">
        <w:tc>
          <w:tcPr>
            <w:tcW w:w="511" w:type="dxa"/>
          </w:tcPr>
          <w:p w:rsidR="00311A9A" w:rsidRDefault="00311A9A" w:rsidP="001710E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11A9A" w:rsidRPr="009455AF" w:rsidRDefault="00311A9A" w:rsidP="001710E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55A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19" w:type="dxa"/>
          </w:tcPr>
          <w:p w:rsidR="00311A9A" w:rsidRDefault="00311A9A" w:rsidP="001710E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1A9A" w:rsidRDefault="00311A9A" w:rsidP="001710E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455AF">
              <w:rPr>
                <w:rFonts w:ascii="Arial" w:hAnsi="Arial" w:cs="Arial"/>
                <w:b/>
                <w:sz w:val="18"/>
                <w:szCs w:val="18"/>
              </w:rPr>
              <w:t>Регистрационный сбор</w:t>
            </w:r>
          </w:p>
          <w:p w:rsidR="00311A9A" w:rsidRPr="009455AF" w:rsidRDefault="00311A9A" w:rsidP="001710E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1A9A" w:rsidRDefault="00311A9A" w:rsidP="00171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1A9A" w:rsidRDefault="008B1595" w:rsidP="00171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311A9A" w:rsidRDefault="00311A9A" w:rsidP="00171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1A9A" w:rsidRPr="003503C8" w:rsidRDefault="00857A5F" w:rsidP="00171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313DE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201B9A">
              <w:rPr>
                <w:rFonts w:ascii="Arial" w:hAnsi="Arial" w:cs="Arial"/>
                <w:b/>
                <w:sz w:val="18"/>
                <w:szCs w:val="18"/>
              </w:rPr>
              <w:t>000</w:t>
            </w:r>
            <w:r w:rsidR="00313DE6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</w:tr>
      <w:tr w:rsidR="00311A9A" w:rsidRPr="009455AF" w:rsidTr="001710EB">
        <w:trPr>
          <w:trHeight w:val="318"/>
        </w:trPr>
        <w:tc>
          <w:tcPr>
            <w:tcW w:w="511" w:type="dxa"/>
          </w:tcPr>
          <w:p w:rsidR="00311A9A" w:rsidRDefault="00311A9A" w:rsidP="001710E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9" w:type="dxa"/>
          </w:tcPr>
          <w:p w:rsidR="00311A9A" w:rsidRDefault="00311A9A" w:rsidP="001710E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Итого стоимость, руб.</w:t>
            </w:r>
          </w:p>
        </w:tc>
        <w:tc>
          <w:tcPr>
            <w:tcW w:w="1985" w:type="dxa"/>
          </w:tcPr>
          <w:p w:rsidR="00311A9A" w:rsidRDefault="00311A9A" w:rsidP="00171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311A9A" w:rsidRDefault="00857A5F" w:rsidP="00171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bookmarkStart w:id="0" w:name="_GoBack"/>
            <w:bookmarkEnd w:id="0"/>
            <w:r w:rsidR="00313DE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201B9A">
              <w:rPr>
                <w:rFonts w:ascii="Arial" w:hAnsi="Arial" w:cs="Arial"/>
                <w:b/>
                <w:sz w:val="18"/>
                <w:szCs w:val="18"/>
              </w:rPr>
              <w:t>000</w:t>
            </w:r>
            <w:r w:rsidR="00313DE6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</w:tr>
    </w:tbl>
    <w:p w:rsidR="00311A9A" w:rsidRDefault="00311A9A" w:rsidP="00311A9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311A9A" w:rsidRDefault="00311A9A" w:rsidP="00311A9A">
      <w:pPr>
        <w:spacing w:after="0"/>
        <w:rPr>
          <w:rFonts w:ascii="Arial" w:hAnsi="Arial" w:cs="Arial"/>
          <w:i/>
          <w:sz w:val="20"/>
          <w:szCs w:val="20"/>
        </w:rPr>
      </w:pPr>
    </w:p>
    <w:p w:rsidR="00311A9A" w:rsidRPr="00DD315B" w:rsidRDefault="00311A9A" w:rsidP="00311A9A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DD315B">
        <w:rPr>
          <w:rFonts w:ascii="Arial" w:hAnsi="Arial" w:cs="Arial"/>
          <w:b/>
          <w:i/>
          <w:sz w:val="20"/>
          <w:szCs w:val="20"/>
        </w:rPr>
        <w:t>Отметить необходимое оборудование</w:t>
      </w:r>
    </w:p>
    <w:p w:rsidR="00311A9A" w:rsidRDefault="00311A9A" w:rsidP="00311A9A">
      <w:pPr>
        <w:spacing w:after="0"/>
        <w:rPr>
          <w:rFonts w:ascii="Arial" w:hAnsi="Arial" w:cs="Arial"/>
          <w:i/>
          <w:sz w:val="20"/>
          <w:szCs w:val="20"/>
        </w:rPr>
      </w:pPr>
    </w:p>
    <w:tbl>
      <w:tblPr>
        <w:tblW w:w="6525" w:type="dxa"/>
        <w:tblInd w:w="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4174"/>
        <w:gridCol w:w="1843"/>
      </w:tblGrid>
      <w:tr w:rsidR="00311A9A" w:rsidRPr="009455AF" w:rsidTr="001710EB">
        <w:tc>
          <w:tcPr>
            <w:tcW w:w="508" w:type="dxa"/>
          </w:tcPr>
          <w:p w:rsidR="00311A9A" w:rsidRPr="009455AF" w:rsidRDefault="00311A9A" w:rsidP="00171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55AF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4174" w:type="dxa"/>
          </w:tcPr>
          <w:p w:rsidR="00311A9A" w:rsidRPr="009455AF" w:rsidRDefault="00311A9A" w:rsidP="00171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55AF">
              <w:rPr>
                <w:rFonts w:ascii="Arial" w:hAnsi="Arial" w:cs="Arial"/>
                <w:b/>
                <w:sz w:val="18"/>
                <w:szCs w:val="18"/>
              </w:rPr>
              <w:t>Дополнительное оборудование</w:t>
            </w:r>
          </w:p>
        </w:tc>
        <w:tc>
          <w:tcPr>
            <w:tcW w:w="1843" w:type="dxa"/>
          </w:tcPr>
          <w:p w:rsidR="00311A9A" w:rsidRPr="009455AF" w:rsidRDefault="00311A9A" w:rsidP="00171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Кол-во</w:t>
            </w:r>
          </w:p>
        </w:tc>
      </w:tr>
      <w:tr w:rsidR="00311A9A" w:rsidRPr="009455AF" w:rsidTr="001710EB">
        <w:tc>
          <w:tcPr>
            <w:tcW w:w="508" w:type="dxa"/>
          </w:tcPr>
          <w:p w:rsidR="00311A9A" w:rsidRPr="009455AF" w:rsidRDefault="00311A9A" w:rsidP="001710E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55A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74" w:type="dxa"/>
          </w:tcPr>
          <w:p w:rsidR="00311A9A" w:rsidRPr="009455AF" w:rsidRDefault="00311A9A" w:rsidP="001710E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Палатка</w:t>
            </w:r>
          </w:p>
        </w:tc>
        <w:tc>
          <w:tcPr>
            <w:tcW w:w="1843" w:type="dxa"/>
          </w:tcPr>
          <w:p w:rsidR="00311A9A" w:rsidRDefault="00311A9A" w:rsidP="001710E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1A9A" w:rsidRPr="009455AF" w:rsidTr="001710EB">
        <w:tc>
          <w:tcPr>
            <w:tcW w:w="508" w:type="dxa"/>
          </w:tcPr>
          <w:p w:rsidR="00311A9A" w:rsidRPr="009455AF" w:rsidRDefault="00311A9A" w:rsidP="001710E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55A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74" w:type="dxa"/>
          </w:tcPr>
          <w:p w:rsidR="00311A9A" w:rsidRPr="009455AF" w:rsidRDefault="00311A9A" w:rsidP="001710E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Стол</w:t>
            </w:r>
          </w:p>
        </w:tc>
        <w:tc>
          <w:tcPr>
            <w:tcW w:w="1843" w:type="dxa"/>
          </w:tcPr>
          <w:p w:rsidR="00311A9A" w:rsidRPr="009455AF" w:rsidRDefault="00311A9A" w:rsidP="001710E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1A9A" w:rsidRPr="009455AF" w:rsidTr="001710EB">
        <w:tc>
          <w:tcPr>
            <w:tcW w:w="508" w:type="dxa"/>
          </w:tcPr>
          <w:p w:rsidR="00311A9A" w:rsidRPr="009455AF" w:rsidRDefault="00311A9A" w:rsidP="001710E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55A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74" w:type="dxa"/>
          </w:tcPr>
          <w:p w:rsidR="00311A9A" w:rsidRPr="009455AF" w:rsidRDefault="00311A9A" w:rsidP="001710E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Стул</w:t>
            </w:r>
          </w:p>
        </w:tc>
        <w:tc>
          <w:tcPr>
            <w:tcW w:w="1843" w:type="dxa"/>
          </w:tcPr>
          <w:p w:rsidR="00311A9A" w:rsidRPr="009455AF" w:rsidRDefault="00311A9A" w:rsidP="001710E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1A9A" w:rsidRDefault="00311A9A" w:rsidP="00311A9A">
      <w:pPr>
        <w:spacing w:after="0"/>
        <w:rPr>
          <w:rFonts w:ascii="Arial" w:hAnsi="Arial" w:cs="Arial"/>
          <w:i/>
          <w:sz w:val="20"/>
          <w:szCs w:val="20"/>
        </w:rPr>
      </w:pPr>
    </w:p>
    <w:p w:rsidR="00311A9A" w:rsidRDefault="00311A9A" w:rsidP="00311A9A">
      <w:pPr>
        <w:spacing w:after="0"/>
        <w:rPr>
          <w:rFonts w:ascii="Arial" w:hAnsi="Arial" w:cs="Arial"/>
          <w:i/>
          <w:sz w:val="20"/>
          <w:szCs w:val="20"/>
        </w:rPr>
      </w:pPr>
    </w:p>
    <w:p w:rsidR="00311A9A" w:rsidRPr="00DF6EC0" w:rsidRDefault="00311A9A" w:rsidP="00311A9A">
      <w:pPr>
        <w:spacing w:after="0"/>
        <w:rPr>
          <w:rFonts w:ascii="Arial" w:hAnsi="Arial" w:cs="Arial"/>
          <w:sz w:val="20"/>
          <w:szCs w:val="20"/>
        </w:rPr>
      </w:pPr>
      <w:r w:rsidRPr="00DE6F2C">
        <w:rPr>
          <w:rFonts w:ascii="Arial" w:hAnsi="Arial" w:cs="Arial"/>
          <w:sz w:val="20"/>
          <w:szCs w:val="20"/>
        </w:rPr>
        <w:t xml:space="preserve">Имеется ли </w:t>
      </w:r>
      <w:r>
        <w:rPr>
          <w:rFonts w:ascii="Arial" w:hAnsi="Arial" w:cs="Arial"/>
          <w:sz w:val="20"/>
          <w:szCs w:val="20"/>
        </w:rPr>
        <w:t xml:space="preserve">у Вас </w:t>
      </w:r>
      <w:r w:rsidRPr="00DE6F2C">
        <w:rPr>
          <w:rFonts w:ascii="Arial" w:hAnsi="Arial" w:cs="Arial"/>
          <w:sz w:val="20"/>
          <w:szCs w:val="20"/>
        </w:rPr>
        <w:t>потребность в мощности электроэнергии</w:t>
      </w:r>
      <w:r>
        <w:rPr>
          <w:rFonts w:ascii="Arial" w:hAnsi="Arial" w:cs="Arial"/>
          <w:sz w:val="20"/>
          <w:szCs w:val="20"/>
        </w:rPr>
        <w:t xml:space="preserve">   </w:t>
      </w:r>
      <w:r w:rsidRPr="00DE6F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</w:t>
      </w:r>
    </w:p>
    <w:p w:rsidR="00311A9A" w:rsidRDefault="00311A9A" w:rsidP="00311A9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311A9A" w:rsidRPr="00676F9C" w:rsidRDefault="00311A9A" w:rsidP="00311A9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311A9A" w:rsidRDefault="00311A9A" w:rsidP="00343C0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455AF">
        <w:rPr>
          <w:rFonts w:ascii="Arial" w:hAnsi="Arial" w:cs="Arial"/>
          <w:b/>
          <w:sz w:val="18"/>
          <w:szCs w:val="18"/>
        </w:rPr>
        <w:t xml:space="preserve">СПРАВКИ ПО УЧАСТИЮ В </w:t>
      </w:r>
      <w:r w:rsidR="00201B9A">
        <w:rPr>
          <w:rFonts w:ascii="Arial" w:hAnsi="Arial" w:cs="Arial"/>
          <w:b/>
          <w:sz w:val="18"/>
          <w:szCs w:val="18"/>
        </w:rPr>
        <w:t>ФЕСТИВАЛЕ «ЗОЛОТОЙ ШАМПУР 201</w:t>
      </w:r>
      <w:r w:rsidR="00313DE6">
        <w:rPr>
          <w:rFonts w:ascii="Arial" w:hAnsi="Arial" w:cs="Arial"/>
          <w:b/>
          <w:sz w:val="18"/>
          <w:szCs w:val="18"/>
        </w:rPr>
        <w:t>9</w:t>
      </w:r>
      <w:r w:rsidR="008B1595">
        <w:rPr>
          <w:rFonts w:ascii="Arial" w:hAnsi="Arial" w:cs="Arial"/>
          <w:b/>
          <w:sz w:val="18"/>
          <w:szCs w:val="18"/>
        </w:rPr>
        <w:t>»</w:t>
      </w:r>
      <w:r w:rsidRPr="009455AF">
        <w:rPr>
          <w:rFonts w:ascii="Arial" w:hAnsi="Arial" w:cs="Arial"/>
          <w:b/>
          <w:sz w:val="18"/>
          <w:szCs w:val="18"/>
        </w:rPr>
        <w:t xml:space="preserve"> т</w:t>
      </w:r>
      <w:r w:rsidR="00582592">
        <w:rPr>
          <w:rFonts w:ascii="Arial" w:hAnsi="Arial" w:cs="Arial"/>
          <w:b/>
          <w:sz w:val="18"/>
          <w:szCs w:val="18"/>
        </w:rPr>
        <w:t>ел</w:t>
      </w:r>
      <w:r w:rsidRPr="009455AF">
        <w:rPr>
          <w:rFonts w:ascii="Arial" w:hAnsi="Arial" w:cs="Arial"/>
          <w:b/>
          <w:sz w:val="18"/>
          <w:szCs w:val="18"/>
        </w:rPr>
        <w:t>.</w:t>
      </w:r>
      <w:r w:rsidR="00582592">
        <w:rPr>
          <w:rFonts w:ascii="Arial" w:hAnsi="Arial" w:cs="Arial"/>
          <w:b/>
          <w:sz w:val="18"/>
          <w:szCs w:val="18"/>
        </w:rPr>
        <w:t>:</w:t>
      </w:r>
      <w:r w:rsidRPr="009455AF">
        <w:rPr>
          <w:rFonts w:ascii="Arial" w:hAnsi="Arial" w:cs="Arial"/>
          <w:b/>
          <w:sz w:val="18"/>
          <w:szCs w:val="18"/>
        </w:rPr>
        <w:t xml:space="preserve"> (3494) </w:t>
      </w:r>
      <w:r>
        <w:rPr>
          <w:rFonts w:ascii="Arial" w:hAnsi="Arial" w:cs="Arial"/>
          <w:b/>
          <w:sz w:val="18"/>
          <w:szCs w:val="18"/>
        </w:rPr>
        <w:t>23-48-92</w:t>
      </w:r>
      <w:r w:rsidRPr="009455AF">
        <w:rPr>
          <w:rFonts w:ascii="Arial" w:hAnsi="Arial" w:cs="Arial"/>
          <w:b/>
          <w:sz w:val="18"/>
          <w:szCs w:val="18"/>
        </w:rPr>
        <w:t xml:space="preserve">,  факс (3494) </w:t>
      </w:r>
      <w:r>
        <w:rPr>
          <w:rFonts w:ascii="Arial" w:hAnsi="Arial" w:cs="Arial"/>
          <w:b/>
          <w:sz w:val="18"/>
          <w:szCs w:val="18"/>
        </w:rPr>
        <w:t>23-48-91</w:t>
      </w:r>
      <w:r w:rsidRPr="009455AF">
        <w:rPr>
          <w:rFonts w:ascii="Arial" w:hAnsi="Arial" w:cs="Arial"/>
          <w:b/>
          <w:sz w:val="18"/>
          <w:szCs w:val="18"/>
        </w:rPr>
        <w:t xml:space="preserve">, </w:t>
      </w:r>
    </w:p>
    <w:p w:rsidR="00311A9A" w:rsidRPr="009455AF" w:rsidRDefault="00311A9A" w:rsidP="00311A9A">
      <w:pPr>
        <w:spacing w:after="0" w:line="240" w:lineRule="auto"/>
        <w:ind w:left="-1080"/>
        <w:jc w:val="center"/>
        <w:rPr>
          <w:rFonts w:ascii="Arial" w:hAnsi="Arial" w:cs="Arial"/>
          <w:b/>
          <w:sz w:val="18"/>
          <w:szCs w:val="18"/>
        </w:rPr>
      </w:pPr>
      <w:r w:rsidRPr="009455AF">
        <w:rPr>
          <w:rFonts w:ascii="Arial" w:hAnsi="Arial" w:cs="Arial"/>
          <w:b/>
          <w:sz w:val="18"/>
          <w:szCs w:val="18"/>
          <w:lang w:val="en-US"/>
        </w:rPr>
        <w:t>e</w:t>
      </w:r>
      <w:r w:rsidRPr="009455AF">
        <w:rPr>
          <w:rFonts w:ascii="Arial" w:hAnsi="Arial" w:cs="Arial"/>
          <w:b/>
          <w:sz w:val="18"/>
          <w:szCs w:val="18"/>
        </w:rPr>
        <w:t>-</w:t>
      </w:r>
      <w:r w:rsidRPr="009455AF">
        <w:rPr>
          <w:rFonts w:ascii="Arial" w:hAnsi="Arial" w:cs="Arial"/>
          <w:b/>
          <w:sz w:val="18"/>
          <w:szCs w:val="18"/>
          <w:lang w:val="en-US"/>
        </w:rPr>
        <w:t>mail</w:t>
      </w:r>
      <w:r w:rsidRPr="009455AF">
        <w:rPr>
          <w:rFonts w:ascii="Arial" w:hAnsi="Arial" w:cs="Arial"/>
          <w:b/>
          <w:sz w:val="18"/>
          <w:szCs w:val="18"/>
        </w:rPr>
        <w:t xml:space="preserve"> </w:t>
      </w:r>
      <w:hyperlink r:id="rId5" w:history="1">
        <w:r w:rsidRPr="009455AF">
          <w:rPr>
            <w:rStyle w:val="a4"/>
            <w:rFonts w:ascii="Arial" w:hAnsi="Arial" w:cs="Arial"/>
            <w:b/>
            <w:sz w:val="18"/>
            <w:szCs w:val="18"/>
            <w:lang w:val="en-US"/>
          </w:rPr>
          <w:t>nonfrp</w:t>
        </w:r>
        <w:r w:rsidRPr="009455AF">
          <w:rPr>
            <w:rStyle w:val="a4"/>
            <w:rFonts w:ascii="Arial" w:hAnsi="Arial" w:cs="Arial"/>
            <w:b/>
            <w:sz w:val="18"/>
            <w:szCs w:val="18"/>
          </w:rPr>
          <w:t>@</w:t>
        </w:r>
        <w:r w:rsidRPr="009455AF">
          <w:rPr>
            <w:rStyle w:val="a4"/>
            <w:rFonts w:ascii="Arial" w:hAnsi="Arial" w:cs="Arial"/>
            <w:b/>
            <w:sz w:val="18"/>
            <w:szCs w:val="18"/>
            <w:lang w:val="en-US"/>
          </w:rPr>
          <w:t>mail</w:t>
        </w:r>
        <w:r w:rsidRPr="009455AF">
          <w:rPr>
            <w:rStyle w:val="a4"/>
            <w:rFonts w:ascii="Arial" w:hAnsi="Arial" w:cs="Arial"/>
            <w:b/>
            <w:sz w:val="18"/>
            <w:szCs w:val="18"/>
          </w:rPr>
          <w:t>.</w:t>
        </w:r>
        <w:r w:rsidRPr="009455AF">
          <w:rPr>
            <w:rStyle w:val="a4"/>
            <w:rFonts w:ascii="Arial" w:hAnsi="Arial" w:cs="Arial"/>
            <w:b/>
            <w:sz w:val="18"/>
            <w:szCs w:val="18"/>
            <w:lang w:val="en-US"/>
          </w:rPr>
          <w:t>ru</w:t>
        </w:r>
      </w:hyperlink>
      <w:r w:rsidRPr="009455AF">
        <w:rPr>
          <w:rFonts w:ascii="Arial" w:hAnsi="Arial" w:cs="Arial"/>
          <w:b/>
          <w:sz w:val="18"/>
          <w:szCs w:val="18"/>
        </w:rPr>
        <w:t xml:space="preserve"> </w:t>
      </w:r>
    </w:p>
    <w:p w:rsidR="00311A9A" w:rsidRPr="009455AF" w:rsidRDefault="00311A9A" w:rsidP="00311A9A">
      <w:pPr>
        <w:spacing w:after="0" w:line="240" w:lineRule="auto"/>
        <w:ind w:left="-1080"/>
        <w:jc w:val="center"/>
        <w:rPr>
          <w:rFonts w:ascii="Arial" w:hAnsi="Arial" w:cs="Arial"/>
          <w:b/>
          <w:sz w:val="18"/>
          <w:szCs w:val="18"/>
        </w:rPr>
      </w:pPr>
      <w:r w:rsidRPr="009455AF">
        <w:rPr>
          <w:rFonts w:ascii="Arial" w:hAnsi="Arial" w:cs="Arial"/>
          <w:b/>
          <w:sz w:val="18"/>
          <w:szCs w:val="18"/>
        </w:rPr>
        <w:t xml:space="preserve"> </w:t>
      </w:r>
    </w:p>
    <w:p w:rsidR="00311A9A" w:rsidRPr="009455AF" w:rsidRDefault="00311A9A" w:rsidP="00311A9A">
      <w:pPr>
        <w:spacing w:after="0" w:line="240" w:lineRule="auto"/>
        <w:ind w:left="-1080"/>
        <w:jc w:val="both"/>
        <w:rPr>
          <w:rFonts w:ascii="Arial" w:hAnsi="Arial" w:cs="Arial"/>
          <w:sz w:val="18"/>
          <w:szCs w:val="18"/>
        </w:rPr>
      </w:pPr>
    </w:p>
    <w:p w:rsidR="00311A9A" w:rsidRDefault="00311A9A" w:rsidP="00311A9A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311A9A" w:rsidRDefault="00311A9A" w:rsidP="00311A9A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311A9A" w:rsidRDefault="00311A9A" w:rsidP="00311A9A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311A9A" w:rsidRDefault="00311A9A" w:rsidP="00311A9A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311A9A" w:rsidRPr="009455AF" w:rsidRDefault="00311A9A" w:rsidP="00311A9A">
      <w:pPr>
        <w:spacing w:after="0" w:line="240" w:lineRule="auto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 xml:space="preserve">                   </w:t>
      </w:r>
      <w:r w:rsidRPr="009455AF">
        <w:rPr>
          <w:rFonts w:ascii="Arial" w:eastAsia="Calibri" w:hAnsi="Arial" w:cs="Arial"/>
          <w:b/>
          <w:sz w:val="18"/>
          <w:szCs w:val="18"/>
          <w:lang w:eastAsia="en-US"/>
        </w:rPr>
        <w:t>Плательщик:</w:t>
      </w:r>
      <w:r w:rsidRPr="009455AF">
        <w:rPr>
          <w:rFonts w:ascii="Arial" w:eastAsia="Calibri" w:hAnsi="Arial" w:cs="Arial"/>
          <w:sz w:val="18"/>
          <w:szCs w:val="18"/>
          <w:lang w:eastAsia="en-US"/>
        </w:rPr>
        <w:t xml:space="preserve"> ____________________________ (___________________________)</w:t>
      </w:r>
    </w:p>
    <w:p w:rsidR="00311A9A" w:rsidRDefault="00311A9A" w:rsidP="00311A9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311A9A" w:rsidRDefault="00311A9A" w:rsidP="00311A9A">
      <w:pPr>
        <w:spacing w:after="0" w:line="240" w:lineRule="auto"/>
        <w:jc w:val="center"/>
        <w:rPr>
          <w:rFonts w:ascii="Arial" w:hAnsi="Arial" w:cs="Arial"/>
          <w:b/>
          <w:szCs w:val="18"/>
        </w:rPr>
      </w:pPr>
    </w:p>
    <w:p w:rsidR="00311A9A" w:rsidRDefault="00311A9A" w:rsidP="00311A9A">
      <w:pPr>
        <w:spacing w:after="0" w:line="240" w:lineRule="auto"/>
        <w:jc w:val="center"/>
        <w:rPr>
          <w:rFonts w:ascii="Arial" w:hAnsi="Arial" w:cs="Arial"/>
          <w:b/>
          <w:szCs w:val="18"/>
        </w:rPr>
      </w:pPr>
    </w:p>
    <w:p w:rsidR="00311A9A" w:rsidRDefault="00311A9A" w:rsidP="00311A9A">
      <w:pPr>
        <w:spacing w:after="0" w:line="240" w:lineRule="auto"/>
        <w:jc w:val="center"/>
        <w:rPr>
          <w:rFonts w:ascii="Arial" w:hAnsi="Arial" w:cs="Arial"/>
          <w:b/>
          <w:szCs w:val="18"/>
        </w:rPr>
      </w:pPr>
    </w:p>
    <w:p w:rsidR="00311A9A" w:rsidRDefault="00311A9A" w:rsidP="00311A9A">
      <w:pPr>
        <w:spacing w:after="0" w:line="240" w:lineRule="auto"/>
        <w:jc w:val="center"/>
        <w:rPr>
          <w:rFonts w:ascii="Arial" w:hAnsi="Arial" w:cs="Arial"/>
          <w:b/>
          <w:szCs w:val="18"/>
        </w:rPr>
      </w:pPr>
    </w:p>
    <w:p w:rsidR="001710EB" w:rsidRDefault="001710EB" w:rsidP="00311A9A">
      <w:pPr>
        <w:spacing w:after="0" w:line="240" w:lineRule="auto"/>
        <w:jc w:val="center"/>
        <w:rPr>
          <w:rFonts w:ascii="Arial" w:hAnsi="Arial" w:cs="Arial"/>
          <w:b/>
          <w:szCs w:val="18"/>
        </w:rPr>
      </w:pPr>
    </w:p>
    <w:p w:rsidR="001710EB" w:rsidRDefault="001710EB" w:rsidP="00311A9A">
      <w:pPr>
        <w:spacing w:after="0" w:line="240" w:lineRule="auto"/>
        <w:jc w:val="center"/>
        <w:rPr>
          <w:rFonts w:ascii="Arial" w:hAnsi="Arial" w:cs="Arial"/>
          <w:b/>
          <w:szCs w:val="18"/>
        </w:rPr>
      </w:pPr>
    </w:p>
    <w:p w:rsidR="001710EB" w:rsidRDefault="001710EB" w:rsidP="00311A9A">
      <w:pPr>
        <w:spacing w:after="0" w:line="240" w:lineRule="auto"/>
        <w:jc w:val="center"/>
        <w:rPr>
          <w:rFonts w:ascii="Arial" w:hAnsi="Arial" w:cs="Arial"/>
          <w:b/>
          <w:szCs w:val="18"/>
        </w:rPr>
      </w:pPr>
    </w:p>
    <w:p w:rsidR="001710EB" w:rsidRDefault="001710EB" w:rsidP="00311A9A">
      <w:pPr>
        <w:spacing w:after="0" w:line="240" w:lineRule="auto"/>
        <w:jc w:val="center"/>
        <w:rPr>
          <w:rFonts w:ascii="Arial" w:hAnsi="Arial" w:cs="Arial"/>
          <w:b/>
          <w:szCs w:val="18"/>
        </w:rPr>
      </w:pPr>
    </w:p>
    <w:p w:rsidR="001710EB" w:rsidRDefault="001710EB" w:rsidP="00311A9A">
      <w:pPr>
        <w:spacing w:after="0" w:line="240" w:lineRule="auto"/>
        <w:jc w:val="center"/>
        <w:rPr>
          <w:rFonts w:ascii="Arial" w:hAnsi="Arial" w:cs="Arial"/>
          <w:b/>
          <w:szCs w:val="18"/>
        </w:rPr>
      </w:pPr>
    </w:p>
    <w:p w:rsidR="001710EB" w:rsidRDefault="001710EB" w:rsidP="00311A9A">
      <w:pPr>
        <w:spacing w:after="0" w:line="240" w:lineRule="auto"/>
        <w:jc w:val="center"/>
        <w:rPr>
          <w:rFonts w:ascii="Arial" w:hAnsi="Arial" w:cs="Arial"/>
          <w:b/>
          <w:szCs w:val="18"/>
        </w:rPr>
      </w:pPr>
    </w:p>
    <w:p w:rsidR="001710EB" w:rsidRDefault="001710EB" w:rsidP="00311A9A">
      <w:pPr>
        <w:spacing w:after="0" w:line="240" w:lineRule="auto"/>
        <w:jc w:val="center"/>
        <w:rPr>
          <w:rFonts w:ascii="Arial" w:hAnsi="Arial" w:cs="Arial"/>
          <w:b/>
          <w:szCs w:val="18"/>
        </w:rPr>
      </w:pPr>
    </w:p>
    <w:p w:rsidR="001710EB" w:rsidRDefault="001710EB" w:rsidP="00311A9A">
      <w:pPr>
        <w:spacing w:after="0" w:line="240" w:lineRule="auto"/>
        <w:jc w:val="center"/>
        <w:rPr>
          <w:rFonts w:ascii="Arial" w:hAnsi="Arial" w:cs="Arial"/>
          <w:b/>
          <w:szCs w:val="18"/>
        </w:rPr>
      </w:pPr>
    </w:p>
    <w:p w:rsidR="001710EB" w:rsidRDefault="001710EB" w:rsidP="00311A9A">
      <w:pPr>
        <w:spacing w:after="0" w:line="240" w:lineRule="auto"/>
        <w:jc w:val="center"/>
        <w:rPr>
          <w:rFonts w:ascii="Arial" w:hAnsi="Arial" w:cs="Arial"/>
          <w:b/>
          <w:szCs w:val="18"/>
        </w:rPr>
      </w:pPr>
    </w:p>
    <w:p w:rsidR="001710EB" w:rsidRDefault="001710EB" w:rsidP="00311A9A">
      <w:pPr>
        <w:spacing w:after="0" w:line="240" w:lineRule="auto"/>
        <w:jc w:val="center"/>
        <w:rPr>
          <w:rFonts w:ascii="Arial" w:hAnsi="Arial" w:cs="Arial"/>
          <w:b/>
          <w:szCs w:val="18"/>
        </w:rPr>
      </w:pPr>
    </w:p>
    <w:p w:rsidR="001710EB" w:rsidRDefault="001710EB" w:rsidP="00311A9A">
      <w:pPr>
        <w:spacing w:after="0" w:line="240" w:lineRule="auto"/>
        <w:jc w:val="center"/>
        <w:rPr>
          <w:rFonts w:ascii="Arial" w:hAnsi="Arial" w:cs="Arial"/>
          <w:b/>
          <w:szCs w:val="18"/>
        </w:rPr>
      </w:pPr>
    </w:p>
    <w:p w:rsidR="001710EB" w:rsidRDefault="001710EB" w:rsidP="00311A9A">
      <w:pPr>
        <w:spacing w:after="0" w:line="240" w:lineRule="auto"/>
        <w:jc w:val="center"/>
        <w:rPr>
          <w:rFonts w:ascii="Arial" w:hAnsi="Arial" w:cs="Arial"/>
          <w:b/>
          <w:szCs w:val="18"/>
        </w:rPr>
      </w:pPr>
    </w:p>
    <w:p w:rsidR="001710EB" w:rsidRDefault="001710EB" w:rsidP="00311A9A">
      <w:pPr>
        <w:spacing w:after="0" w:line="240" w:lineRule="auto"/>
        <w:jc w:val="center"/>
        <w:rPr>
          <w:rFonts w:ascii="Arial" w:hAnsi="Arial" w:cs="Arial"/>
          <w:b/>
          <w:szCs w:val="18"/>
        </w:rPr>
      </w:pPr>
    </w:p>
    <w:p w:rsidR="001710EB" w:rsidRDefault="001710EB" w:rsidP="00311A9A">
      <w:pPr>
        <w:spacing w:after="0" w:line="240" w:lineRule="auto"/>
        <w:jc w:val="center"/>
        <w:rPr>
          <w:rFonts w:ascii="Arial" w:hAnsi="Arial" w:cs="Arial"/>
          <w:b/>
          <w:szCs w:val="18"/>
        </w:rPr>
      </w:pPr>
    </w:p>
    <w:p w:rsidR="001710EB" w:rsidRDefault="001710EB" w:rsidP="00311A9A">
      <w:pPr>
        <w:spacing w:after="0" w:line="240" w:lineRule="auto"/>
        <w:jc w:val="center"/>
        <w:rPr>
          <w:rFonts w:ascii="Arial" w:hAnsi="Arial" w:cs="Arial"/>
          <w:b/>
          <w:szCs w:val="18"/>
        </w:rPr>
      </w:pPr>
    </w:p>
    <w:p w:rsidR="001710EB" w:rsidRDefault="001710EB" w:rsidP="00311A9A">
      <w:pPr>
        <w:spacing w:after="0" w:line="240" w:lineRule="auto"/>
        <w:jc w:val="center"/>
        <w:rPr>
          <w:rFonts w:ascii="Arial" w:hAnsi="Arial" w:cs="Arial"/>
          <w:b/>
          <w:szCs w:val="18"/>
        </w:rPr>
      </w:pPr>
    </w:p>
    <w:p w:rsidR="001710EB" w:rsidRDefault="001710EB" w:rsidP="00311A9A">
      <w:pPr>
        <w:spacing w:after="0" w:line="240" w:lineRule="auto"/>
        <w:jc w:val="center"/>
        <w:rPr>
          <w:rFonts w:ascii="Arial" w:hAnsi="Arial" w:cs="Arial"/>
          <w:b/>
          <w:szCs w:val="18"/>
        </w:rPr>
      </w:pPr>
    </w:p>
    <w:p w:rsidR="005422A2" w:rsidRDefault="005422A2" w:rsidP="00311A9A">
      <w:pPr>
        <w:spacing w:after="0" w:line="240" w:lineRule="auto"/>
        <w:jc w:val="center"/>
        <w:rPr>
          <w:rFonts w:ascii="Arial" w:hAnsi="Arial" w:cs="Arial"/>
          <w:b/>
          <w:szCs w:val="18"/>
        </w:rPr>
      </w:pPr>
    </w:p>
    <w:p w:rsidR="001710EB" w:rsidRPr="00343C0E" w:rsidRDefault="001710EB" w:rsidP="001710EB">
      <w:pPr>
        <w:pStyle w:val="a3"/>
        <w:jc w:val="center"/>
        <w:outlineLvl w:val="0"/>
        <w:rPr>
          <w:rFonts w:ascii="Times New Roman" w:hAnsi="Times New Roman"/>
          <w:b/>
        </w:rPr>
      </w:pPr>
      <w:r w:rsidRPr="00343C0E">
        <w:rPr>
          <w:rFonts w:ascii="Times New Roman" w:hAnsi="Times New Roman"/>
          <w:b/>
        </w:rPr>
        <w:t>Памятка для продавца –</w:t>
      </w:r>
    </w:p>
    <w:p w:rsidR="001710EB" w:rsidRPr="00343C0E" w:rsidRDefault="001710EB" w:rsidP="001710EB">
      <w:pPr>
        <w:pStyle w:val="a3"/>
        <w:jc w:val="center"/>
        <w:outlineLvl w:val="0"/>
        <w:rPr>
          <w:rFonts w:ascii="Times New Roman" w:hAnsi="Times New Roman"/>
          <w:b/>
        </w:rPr>
      </w:pPr>
      <w:r w:rsidRPr="00343C0E">
        <w:rPr>
          <w:rFonts w:ascii="Times New Roman" w:hAnsi="Times New Roman"/>
          <w:b/>
        </w:rPr>
        <w:t>участника ярмарки, проводимой  в городе Новый Уренгой</w:t>
      </w:r>
    </w:p>
    <w:p w:rsidR="001710EB" w:rsidRPr="005422A2" w:rsidRDefault="001710EB" w:rsidP="001710EB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1710EB" w:rsidRPr="00343C0E" w:rsidRDefault="001710EB" w:rsidP="001710EB">
      <w:pPr>
        <w:pStyle w:val="ConsPlusNormal"/>
        <w:ind w:left="151"/>
        <w:jc w:val="both"/>
        <w:rPr>
          <w:rFonts w:ascii="Times New Roman" w:hAnsi="Times New Roman" w:cs="Times New Roman"/>
          <w:sz w:val="21"/>
          <w:szCs w:val="21"/>
        </w:rPr>
      </w:pPr>
      <w:r w:rsidRPr="00343C0E">
        <w:rPr>
          <w:rFonts w:ascii="Times New Roman" w:hAnsi="Times New Roman" w:cs="Times New Roman"/>
          <w:sz w:val="21"/>
          <w:szCs w:val="21"/>
        </w:rPr>
        <w:t xml:space="preserve"> 1. Участниками (продавцами) на ярмарке могут быть юридические лица, индивидуальные предприниматели, зарегистрированные в установленном законодательством Российской Федерации порядке, а также граждане (в том числе граждане, ведущие крестьянские (фермерские) хозяйства, личные подсобные хозяйства или занимающиеся садоводством, огородничеством).</w:t>
      </w:r>
    </w:p>
    <w:p w:rsidR="001710EB" w:rsidRPr="00343C0E" w:rsidRDefault="001710EB" w:rsidP="001710EB">
      <w:pPr>
        <w:pStyle w:val="a3"/>
        <w:ind w:left="151"/>
        <w:jc w:val="both"/>
        <w:rPr>
          <w:rFonts w:ascii="Times New Roman" w:hAnsi="Times New Roman"/>
          <w:sz w:val="21"/>
          <w:szCs w:val="21"/>
        </w:rPr>
      </w:pPr>
      <w:r w:rsidRPr="00343C0E">
        <w:rPr>
          <w:rFonts w:ascii="Times New Roman" w:hAnsi="Times New Roman"/>
          <w:sz w:val="21"/>
          <w:szCs w:val="21"/>
        </w:rPr>
        <w:t xml:space="preserve"> 2. Участие в ярмарке осуществляется на основании заявки, представляемой организаторам ярмарки.</w:t>
      </w:r>
    </w:p>
    <w:p w:rsidR="001710EB" w:rsidRPr="00343C0E" w:rsidRDefault="001710EB" w:rsidP="001710EB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343C0E">
        <w:rPr>
          <w:rFonts w:ascii="Times New Roman" w:hAnsi="Times New Roman" w:cs="Times New Roman"/>
          <w:sz w:val="21"/>
          <w:szCs w:val="21"/>
        </w:rPr>
        <w:t xml:space="preserve">   3. Торговые места участникам ярмарки представляются на договорной основе.</w:t>
      </w:r>
    </w:p>
    <w:p w:rsidR="001710EB" w:rsidRPr="00343C0E" w:rsidRDefault="001710EB" w:rsidP="001710EB">
      <w:pPr>
        <w:pStyle w:val="ConsPlusNormal"/>
        <w:ind w:left="151"/>
        <w:jc w:val="both"/>
        <w:rPr>
          <w:rFonts w:ascii="Times New Roman" w:hAnsi="Times New Roman" w:cs="Times New Roman"/>
          <w:sz w:val="21"/>
          <w:szCs w:val="21"/>
        </w:rPr>
      </w:pPr>
      <w:r w:rsidRPr="00343C0E">
        <w:rPr>
          <w:rFonts w:ascii="Times New Roman" w:hAnsi="Times New Roman" w:cs="Times New Roman"/>
          <w:sz w:val="21"/>
          <w:szCs w:val="21"/>
        </w:rPr>
        <w:t xml:space="preserve"> 4. Продажа товаров (выполнение работ, оказание услуг) осуществляется на специально оборудованных (торговых) местах, а также с автотранспортных средств.</w:t>
      </w:r>
    </w:p>
    <w:p w:rsidR="001710EB" w:rsidRPr="00343C0E" w:rsidRDefault="001710EB" w:rsidP="001710EB">
      <w:pPr>
        <w:pStyle w:val="ConsPlusNormal"/>
        <w:ind w:left="151"/>
        <w:jc w:val="both"/>
        <w:rPr>
          <w:rFonts w:ascii="Times New Roman" w:hAnsi="Times New Roman" w:cs="Times New Roman"/>
          <w:sz w:val="21"/>
          <w:szCs w:val="21"/>
        </w:rPr>
      </w:pPr>
      <w:r w:rsidRPr="00343C0E">
        <w:rPr>
          <w:rFonts w:ascii="Times New Roman" w:hAnsi="Times New Roman" w:cs="Times New Roman"/>
          <w:sz w:val="21"/>
          <w:szCs w:val="21"/>
        </w:rPr>
        <w:t xml:space="preserve">5. При продаже товаров (выполнении работ, оказании услуг) </w:t>
      </w:r>
      <w:r w:rsidRPr="00343C0E">
        <w:rPr>
          <w:rFonts w:ascii="Times New Roman" w:hAnsi="Times New Roman" w:cs="Times New Roman"/>
          <w:b/>
          <w:sz w:val="21"/>
          <w:szCs w:val="21"/>
        </w:rPr>
        <w:t>на ярмарке участники должны иметь</w:t>
      </w:r>
      <w:r w:rsidRPr="00343C0E">
        <w:rPr>
          <w:rFonts w:ascii="Times New Roman" w:hAnsi="Times New Roman" w:cs="Times New Roman"/>
          <w:sz w:val="21"/>
          <w:szCs w:val="21"/>
        </w:rPr>
        <w:t>:</w:t>
      </w:r>
    </w:p>
    <w:p w:rsidR="001710EB" w:rsidRPr="00343C0E" w:rsidRDefault="001710EB" w:rsidP="001710EB">
      <w:pPr>
        <w:pStyle w:val="ConsPlusNormal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343C0E">
        <w:rPr>
          <w:rFonts w:ascii="Times New Roman" w:hAnsi="Times New Roman" w:cs="Times New Roman"/>
          <w:sz w:val="21"/>
          <w:szCs w:val="21"/>
        </w:rPr>
        <w:t>1)</w:t>
      </w:r>
      <w:r w:rsidRPr="00343C0E">
        <w:rPr>
          <w:rFonts w:ascii="Times New Roman" w:hAnsi="Times New Roman" w:cs="Times New Roman"/>
          <w:b/>
          <w:sz w:val="21"/>
          <w:szCs w:val="21"/>
        </w:rPr>
        <w:t xml:space="preserve"> юридические лица и индивидуальные предприниматели</w:t>
      </w:r>
      <w:r w:rsidRPr="00343C0E">
        <w:rPr>
          <w:rFonts w:ascii="Times New Roman" w:hAnsi="Times New Roman" w:cs="Times New Roman"/>
          <w:sz w:val="21"/>
          <w:szCs w:val="21"/>
        </w:rPr>
        <w:t>:</w:t>
      </w:r>
    </w:p>
    <w:p w:rsidR="001710EB" w:rsidRPr="00343C0E" w:rsidRDefault="001710EB" w:rsidP="001710EB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343C0E">
        <w:rPr>
          <w:rFonts w:ascii="Times New Roman" w:hAnsi="Times New Roman" w:cs="Times New Roman"/>
          <w:sz w:val="21"/>
          <w:szCs w:val="21"/>
        </w:rPr>
        <w:t>документы, удостоверяющие личность продавца;</w:t>
      </w:r>
    </w:p>
    <w:p w:rsidR="001710EB" w:rsidRPr="00343C0E" w:rsidRDefault="001710EB" w:rsidP="001710EB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343C0E">
        <w:rPr>
          <w:rFonts w:ascii="Times New Roman" w:hAnsi="Times New Roman" w:cs="Times New Roman"/>
          <w:sz w:val="21"/>
          <w:szCs w:val="21"/>
        </w:rPr>
        <w:t>товаросопроводительную документацию;</w:t>
      </w:r>
    </w:p>
    <w:p w:rsidR="001710EB" w:rsidRPr="00343C0E" w:rsidRDefault="001710EB" w:rsidP="001710EB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343C0E">
        <w:rPr>
          <w:rFonts w:ascii="Times New Roman" w:hAnsi="Times New Roman" w:cs="Times New Roman"/>
          <w:sz w:val="21"/>
          <w:szCs w:val="21"/>
        </w:rPr>
        <w:t>документы, подтверждающие проведение оценки (подтверждения) соответствия пищевой продукции, предназначенной для продажи на ярмарке (сертификат или декларацию о соответствии либо их копии, заверенные в соответствии с действующим законодательством, оригиналы ветеринарных сопроводительных документов, заключение (разрешение), оформленное учреждением государственной ветеринарной службы);</w:t>
      </w:r>
    </w:p>
    <w:p w:rsidR="001710EB" w:rsidRPr="00343C0E" w:rsidRDefault="001710EB" w:rsidP="001710EB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343C0E">
        <w:rPr>
          <w:rFonts w:ascii="Times New Roman" w:hAnsi="Times New Roman" w:cs="Times New Roman"/>
          <w:sz w:val="21"/>
          <w:szCs w:val="21"/>
        </w:rPr>
        <w:t>медицинские книжки установленного образца с полными данными медицинских обследований (для лиц, реализующих пищевые продукты) и другие документы, предусмотренные действующим законодательством;</w:t>
      </w:r>
    </w:p>
    <w:p w:rsidR="001710EB" w:rsidRPr="00343C0E" w:rsidRDefault="001710EB" w:rsidP="001710EB">
      <w:pPr>
        <w:pStyle w:val="ConsPlusNormal"/>
        <w:ind w:left="151"/>
        <w:jc w:val="both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343C0E">
        <w:rPr>
          <w:rFonts w:ascii="Times New Roman" w:hAnsi="Times New Roman" w:cs="Times New Roman"/>
          <w:sz w:val="21"/>
          <w:szCs w:val="21"/>
        </w:rPr>
        <w:t xml:space="preserve"> 2)</w:t>
      </w:r>
      <w:r w:rsidRPr="00343C0E">
        <w:rPr>
          <w:rFonts w:ascii="Times New Roman" w:hAnsi="Times New Roman" w:cs="Times New Roman"/>
          <w:b/>
          <w:sz w:val="21"/>
          <w:szCs w:val="21"/>
        </w:rPr>
        <w:t xml:space="preserve"> граждане, ведущие крестьянское (фермерское) хозяйство, личное подсобное хозяйство или занимающиеся садоводством и огородничеством:</w:t>
      </w:r>
    </w:p>
    <w:p w:rsidR="001710EB" w:rsidRPr="00343C0E" w:rsidRDefault="001710EB" w:rsidP="001710EB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343C0E">
        <w:rPr>
          <w:rFonts w:ascii="Times New Roman" w:hAnsi="Times New Roman" w:cs="Times New Roman"/>
          <w:sz w:val="21"/>
          <w:szCs w:val="21"/>
        </w:rPr>
        <w:t>документ, удостоверяющий личность;</w:t>
      </w:r>
    </w:p>
    <w:p w:rsidR="001710EB" w:rsidRPr="00343C0E" w:rsidRDefault="001710EB" w:rsidP="001710EB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343C0E">
        <w:rPr>
          <w:rFonts w:ascii="Times New Roman" w:hAnsi="Times New Roman" w:cs="Times New Roman"/>
          <w:sz w:val="21"/>
          <w:szCs w:val="21"/>
        </w:rPr>
        <w:t>документ (справка), подтверждающий ведение гражданином крестьянского фермерского подсобного хозяйства, наличие земельного (дачного) участка;</w:t>
      </w:r>
    </w:p>
    <w:p w:rsidR="001710EB" w:rsidRPr="00343C0E" w:rsidRDefault="001710EB" w:rsidP="001710EB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343C0E">
        <w:rPr>
          <w:rFonts w:ascii="Times New Roman" w:hAnsi="Times New Roman" w:cs="Times New Roman"/>
          <w:sz w:val="21"/>
          <w:szCs w:val="21"/>
        </w:rPr>
        <w:t>оригиналы ветеринарных сопроводительных документов на животноводческие грузы, предназначенные для продажи на ярмарке, либо заключение (разрешение), оформленное учреждением государственной ветеринарной службы.</w:t>
      </w:r>
    </w:p>
    <w:p w:rsidR="001710EB" w:rsidRPr="00343C0E" w:rsidRDefault="001710EB" w:rsidP="001710EB">
      <w:pPr>
        <w:pStyle w:val="ConsPlusNormal"/>
        <w:ind w:left="231"/>
        <w:jc w:val="both"/>
        <w:rPr>
          <w:rFonts w:ascii="Times New Roman" w:hAnsi="Times New Roman" w:cs="Times New Roman"/>
          <w:sz w:val="21"/>
          <w:szCs w:val="21"/>
        </w:rPr>
      </w:pPr>
      <w:r w:rsidRPr="00343C0E">
        <w:rPr>
          <w:rFonts w:ascii="Times New Roman" w:hAnsi="Times New Roman" w:cs="Times New Roman"/>
          <w:sz w:val="21"/>
          <w:szCs w:val="21"/>
        </w:rPr>
        <w:t xml:space="preserve"> 6. Документы, указанные в </w:t>
      </w:r>
      <w:hyperlink w:anchor="P466" w:history="1">
        <w:r w:rsidRPr="00343C0E">
          <w:rPr>
            <w:rFonts w:ascii="Times New Roman" w:hAnsi="Times New Roman" w:cs="Times New Roman"/>
            <w:sz w:val="21"/>
            <w:szCs w:val="21"/>
          </w:rPr>
          <w:t>пункте 5</w:t>
        </w:r>
      </w:hyperlink>
      <w:r w:rsidRPr="00343C0E">
        <w:rPr>
          <w:rFonts w:ascii="Times New Roman" w:hAnsi="Times New Roman" w:cs="Times New Roman"/>
          <w:sz w:val="21"/>
          <w:szCs w:val="21"/>
        </w:rPr>
        <w:t xml:space="preserve"> настоящего Порядка, хранятся у продавца в течение всего времени работы и предъявляются по первому требованию организаторов ярмарки, контролирующих органов, покупателей. </w:t>
      </w:r>
    </w:p>
    <w:p w:rsidR="001710EB" w:rsidRPr="00343C0E" w:rsidRDefault="001710EB" w:rsidP="001710EB">
      <w:pPr>
        <w:pStyle w:val="ConsPlusNormal"/>
        <w:ind w:left="231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43C0E">
        <w:rPr>
          <w:rFonts w:ascii="Times New Roman" w:hAnsi="Times New Roman" w:cs="Times New Roman"/>
          <w:b/>
          <w:sz w:val="21"/>
          <w:szCs w:val="21"/>
        </w:rPr>
        <w:t>7. Торговое место, в том числе автотранспортное средство, на ярмарке должно быть оборудовано:</w:t>
      </w:r>
    </w:p>
    <w:p w:rsidR="001710EB" w:rsidRPr="00343C0E" w:rsidRDefault="001710EB" w:rsidP="001710E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343C0E">
        <w:rPr>
          <w:rFonts w:ascii="Times New Roman" w:hAnsi="Times New Roman" w:cs="Times New Roman"/>
          <w:sz w:val="21"/>
          <w:szCs w:val="21"/>
        </w:rPr>
        <w:t>вывеской о принадлежности торгового места;</w:t>
      </w:r>
    </w:p>
    <w:p w:rsidR="001710EB" w:rsidRPr="00343C0E" w:rsidRDefault="001710EB" w:rsidP="001710E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343C0E">
        <w:rPr>
          <w:rFonts w:ascii="Times New Roman" w:hAnsi="Times New Roman" w:cs="Times New Roman"/>
          <w:sz w:val="21"/>
          <w:szCs w:val="21"/>
        </w:rPr>
        <w:t>подтоварниками для складирования товаров;</w:t>
      </w:r>
    </w:p>
    <w:p w:rsidR="001710EB" w:rsidRPr="00343C0E" w:rsidRDefault="001710EB" w:rsidP="001710E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343C0E">
        <w:rPr>
          <w:rFonts w:ascii="Times New Roman" w:hAnsi="Times New Roman" w:cs="Times New Roman"/>
          <w:sz w:val="21"/>
          <w:szCs w:val="21"/>
        </w:rPr>
        <w:t>специализированным холодильным оборудованием для продажи товаров, требующих определенных температурных условий хранения;</w:t>
      </w:r>
    </w:p>
    <w:p w:rsidR="001710EB" w:rsidRPr="00343C0E" w:rsidRDefault="001710EB" w:rsidP="001710E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343C0E">
        <w:rPr>
          <w:rFonts w:ascii="Times New Roman" w:hAnsi="Times New Roman" w:cs="Times New Roman"/>
          <w:sz w:val="21"/>
          <w:szCs w:val="21"/>
        </w:rPr>
        <w:t>весоизмерительным</w:t>
      </w:r>
      <w:proofErr w:type="spellEnd"/>
      <w:r w:rsidRPr="00343C0E">
        <w:rPr>
          <w:rFonts w:ascii="Times New Roman" w:hAnsi="Times New Roman" w:cs="Times New Roman"/>
          <w:sz w:val="21"/>
          <w:szCs w:val="21"/>
        </w:rPr>
        <w:t xml:space="preserve"> оборудованием при продаже весовых товаров и другим измерительным оборудованием, прошедшим поверку в установленном порядке в органах Государственной метрологической службы и имеющим оттиски поверенных клейм;</w:t>
      </w:r>
    </w:p>
    <w:p w:rsidR="001710EB" w:rsidRPr="00343C0E" w:rsidRDefault="001710EB" w:rsidP="001710E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343C0E">
        <w:rPr>
          <w:rFonts w:ascii="Times New Roman" w:hAnsi="Times New Roman" w:cs="Times New Roman"/>
          <w:sz w:val="21"/>
          <w:szCs w:val="21"/>
        </w:rPr>
        <w:t>контрольно-кассовой техникой в случаях, предусмотренных действующим законодательством.</w:t>
      </w:r>
    </w:p>
    <w:p w:rsidR="001710EB" w:rsidRPr="00343C0E" w:rsidRDefault="001710EB" w:rsidP="001710EB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343C0E">
        <w:rPr>
          <w:rFonts w:ascii="Times New Roman" w:hAnsi="Times New Roman" w:cs="Times New Roman"/>
          <w:sz w:val="21"/>
          <w:szCs w:val="21"/>
        </w:rPr>
        <w:t xml:space="preserve"> 8. Размещение животноводческих грузов на ярмарке осуществляется после проведения ветеринарно-санитарной оценки (экспертизы).</w:t>
      </w:r>
    </w:p>
    <w:p w:rsidR="001710EB" w:rsidRPr="00343C0E" w:rsidRDefault="001710EB" w:rsidP="001710EB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343C0E">
        <w:rPr>
          <w:rFonts w:ascii="Times New Roman" w:hAnsi="Times New Roman" w:cs="Times New Roman"/>
          <w:sz w:val="21"/>
          <w:szCs w:val="21"/>
        </w:rPr>
        <w:t xml:space="preserve"> 9. При продаже товаров продавец обязан своевременно в наглядной и доступной форме довести до сведения покупателей необходимую и достоверную, обеспечивающую возможность правильного выбора товаров информацию о товарах, изготовителях.</w:t>
      </w:r>
    </w:p>
    <w:p w:rsidR="001710EB" w:rsidRPr="00343C0E" w:rsidRDefault="001710EB" w:rsidP="001710EB">
      <w:pPr>
        <w:pStyle w:val="ConsPlusNormal"/>
        <w:jc w:val="both"/>
        <w:rPr>
          <w:rFonts w:ascii="Times New Roman" w:eastAsiaTheme="minorHAnsi" w:hAnsi="Times New Roman" w:cs="Times New Roman"/>
          <w:b/>
          <w:bCs/>
          <w:sz w:val="21"/>
          <w:szCs w:val="21"/>
          <w:lang w:eastAsia="en-US"/>
        </w:rPr>
      </w:pPr>
      <w:r w:rsidRPr="00343C0E">
        <w:rPr>
          <w:rFonts w:ascii="Times New Roman" w:hAnsi="Times New Roman" w:cs="Times New Roman"/>
          <w:sz w:val="21"/>
          <w:szCs w:val="21"/>
        </w:rPr>
        <w:t xml:space="preserve">10. Ценники должны быть оформлены в соответствии с требованиями, установленными действующим законодательством - </w:t>
      </w:r>
      <w:r w:rsidRPr="00343C0E">
        <w:rPr>
          <w:rFonts w:ascii="Times New Roman" w:eastAsiaTheme="minorHAnsi" w:hAnsi="Times New Roman" w:cs="Times New Roman"/>
          <w:b/>
          <w:bCs/>
          <w:sz w:val="21"/>
          <w:szCs w:val="21"/>
          <w:lang w:eastAsia="en-US"/>
        </w:rPr>
        <w:t>при продаже товаров, осуществляемой посредством разносной торговли, представитель продавца обязан иметь прейскурант, заверенный подписью лица, ответственного за его оформление, с указанием наименования и цены товаров.</w:t>
      </w:r>
    </w:p>
    <w:p w:rsidR="001710EB" w:rsidRPr="00343C0E" w:rsidRDefault="001710EB" w:rsidP="001710EB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343C0E">
        <w:rPr>
          <w:rFonts w:ascii="Times New Roman" w:hAnsi="Times New Roman" w:cs="Times New Roman"/>
          <w:sz w:val="21"/>
          <w:szCs w:val="21"/>
        </w:rPr>
        <w:t>11. При осуществлении деятельности по продаже товаров на ярмарке продавцы должны:</w:t>
      </w:r>
    </w:p>
    <w:p w:rsidR="001710EB" w:rsidRPr="00343C0E" w:rsidRDefault="001710EB" w:rsidP="001710EB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343C0E">
        <w:rPr>
          <w:rFonts w:ascii="Times New Roman" w:hAnsi="Times New Roman" w:cs="Times New Roman"/>
          <w:sz w:val="21"/>
          <w:szCs w:val="21"/>
        </w:rPr>
        <w:t>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Российской Федерации в области охраны окружающей среды, законодательством Российской Федерации о ветеринарии, и другие предусмотренные законодательством Российской Федерации требования; соблюдать требования, предъявляемые к продаже отдельных видов товаров.</w:t>
      </w:r>
    </w:p>
    <w:p w:rsidR="005422A2" w:rsidRPr="00343C0E" w:rsidRDefault="005422A2" w:rsidP="001710EB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1710EB" w:rsidRPr="00343C0E" w:rsidRDefault="001710EB" w:rsidP="001710EB">
      <w:pPr>
        <w:pStyle w:val="ConsPlusTitle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43C0E">
        <w:rPr>
          <w:rFonts w:ascii="Times New Roman" w:hAnsi="Times New Roman" w:cs="Times New Roman"/>
          <w:b w:val="0"/>
          <w:sz w:val="21"/>
          <w:szCs w:val="21"/>
        </w:rPr>
        <w:t>Основание:</w:t>
      </w:r>
    </w:p>
    <w:p w:rsidR="001710EB" w:rsidRPr="00343C0E" w:rsidRDefault="005422A2" w:rsidP="005422A2">
      <w:pPr>
        <w:pStyle w:val="ConsPlusTitle"/>
        <w:jc w:val="both"/>
        <w:rPr>
          <w:rFonts w:ascii="Arial" w:hAnsi="Arial" w:cs="Arial"/>
          <w:b w:val="0"/>
          <w:sz w:val="21"/>
          <w:szCs w:val="21"/>
        </w:rPr>
      </w:pPr>
      <w:r w:rsidRPr="00343C0E">
        <w:rPr>
          <w:rFonts w:ascii="Times New Roman" w:hAnsi="Times New Roman" w:cs="Times New Roman"/>
          <w:b w:val="0"/>
          <w:sz w:val="21"/>
          <w:szCs w:val="21"/>
        </w:rPr>
        <w:t xml:space="preserve">Порядок организации деятельности ярмарок на территории ЯНАО </w:t>
      </w:r>
      <w:r w:rsidR="001710EB" w:rsidRPr="00343C0E">
        <w:rPr>
          <w:rFonts w:ascii="Times New Roman" w:hAnsi="Times New Roman"/>
          <w:b w:val="0"/>
          <w:sz w:val="21"/>
          <w:szCs w:val="21"/>
        </w:rPr>
        <w:t xml:space="preserve">Утвержден постановлением Администрации ЯНАО от  05 июня 2007г. N 285 (в ред. постановления Администрации ЯНАО от 04.09.2008 </w:t>
      </w:r>
      <w:hyperlink r:id="rId6" w:history="1">
        <w:r w:rsidR="001710EB" w:rsidRPr="00343C0E">
          <w:rPr>
            <w:rFonts w:ascii="Times New Roman" w:hAnsi="Times New Roman"/>
            <w:b w:val="0"/>
            <w:sz w:val="21"/>
            <w:szCs w:val="21"/>
          </w:rPr>
          <w:t>N 476-А,</w:t>
        </w:r>
      </w:hyperlink>
      <w:r w:rsidR="001710EB" w:rsidRPr="00343C0E">
        <w:rPr>
          <w:rFonts w:ascii="Times New Roman" w:hAnsi="Times New Roman"/>
          <w:b w:val="0"/>
          <w:sz w:val="21"/>
          <w:szCs w:val="21"/>
        </w:rPr>
        <w:t xml:space="preserve"> Постановления Правительства ЯНАО от 04.06.2015 № 480-П, Правила продажи отдельных видов товаров Утверждены Постановлением Правительства РФ от 19 января 1998 г.  N 55</w:t>
      </w:r>
    </w:p>
    <w:p w:rsidR="004E19A8" w:rsidRPr="00343C0E" w:rsidRDefault="004E19A8" w:rsidP="001710EB">
      <w:pPr>
        <w:jc w:val="both"/>
        <w:rPr>
          <w:sz w:val="20"/>
          <w:szCs w:val="20"/>
        </w:rPr>
      </w:pPr>
    </w:p>
    <w:sectPr w:rsidR="004E19A8" w:rsidRPr="00343C0E" w:rsidSect="005422A2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34BF4"/>
    <w:multiLevelType w:val="hybridMultilevel"/>
    <w:tmpl w:val="228CB3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CA2955"/>
    <w:multiLevelType w:val="hybridMultilevel"/>
    <w:tmpl w:val="D3D06B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DB390A"/>
    <w:multiLevelType w:val="hybridMultilevel"/>
    <w:tmpl w:val="D548BF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D5248C"/>
    <w:multiLevelType w:val="hybridMultilevel"/>
    <w:tmpl w:val="92CC3762"/>
    <w:lvl w:ilvl="0" w:tplc="E20C87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0156E"/>
    <w:multiLevelType w:val="hybridMultilevel"/>
    <w:tmpl w:val="5D4CC96A"/>
    <w:lvl w:ilvl="0" w:tplc="E20C87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A9A"/>
    <w:rsid w:val="000D36A7"/>
    <w:rsid w:val="001710EB"/>
    <w:rsid w:val="001F183A"/>
    <w:rsid w:val="00201B9A"/>
    <w:rsid w:val="00283DB6"/>
    <w:rsid w:val="0029254B"/>
    <w:rsid w:val="002B6D97"/>
    <w:rsid w:val="002C4C9D"/>
    <w:rsid w:val="002F4363"/>
    <w:rsid w:val="00311A9A"/>
    <w:rsid w:val="00313DE6"/>
    <w:rsid w:val="00320C80"/>
    <w:rsid w:val="00343C0E"/>
    <w:rsid w:val="00401FDD"/>
    <w:rsid w:val="004E19A8"/>
    <w:rsid w:val="005422A2"/>
    <w:rsid w:val="00582592"/>
    <w:rsid w:val="00611E2A"/>
    <w:rsid w:val="0063436D"/>
    <w:rsid w:val="006D6C6B"/>
    <w:rsid w:val="007D79DA"/>
    <w:rsid w:val="00857A5F"/>
    <w:rsid w:val="008A59D5"/>
    <w:rsid w:val="008B1595"/>
    <w:rsid w:val="00912F90"/>
    <w:rsid w:val="0092764C"/>
    <w:rsid w:val="00BF17A8"/>
    <w:rsid w:val="00C01D15"/>
    <w:rsid w:val="00CA1155"/>
    <w:rsid w:val="00CA3D83"/>
    <w:rsid w:val="00E13149"/>
    <w:rsid w:val="00E95103"/>
    <w:rsid w:val="00F20E86"/>
    <w:rsid w:val="00FD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337605F"/>
  <w15:docId w15:val="{D18A5FCC-60B4-4F5B-B05D-C20EC58C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A9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11A9A"/>
    <w:pPr>
      <w:keepNext/>
      <w:spacing w:after="0" w:line="240" w:lineRule="auto"/>
      <w:outlineLvl w:val="1"/>
    </w:pPr>
    <w:rPr>
      <w:rFonts w:ascii="Times New Roman" w:hAnsi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311A9A"/>
    <w:pPr>
      <w:keepNext/>
      <w:spacing w:after="0" w:line="240" w:lineRule="auto"/>
      <w:outlineLvl w:val="3"/>
    </w:pPr>
    <w:rPr>
      <w:rFonts w:ascii="Times New Roman" w:hAnsi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1A9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11A9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No Spacing"/>
    <w:uiPriority w:val="1"/>
    <w:qFormat/>
    <w:rsid w:val="00311A9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nhideWhenUsed/>
    <w:rsid w:val="00311A9A"/>
    <w:rPr>
      <w:color w:val="0000FF"/>
      <w:u w:val="single"/>
    </w:rPr>
  </w:style>
  <w:style w:type="paragraph" w:styleId="21">
    <w:name w:val="Body Text 2"/>
    <w:basedOn w:val="a"/>
    <w:link w:val="22"/>
    <w:rsid w:val="00311A9A"/>
    <w:pPr>
      <w:framePr w:w="2820" w:h="1540" w:hRule="exact" w:hSpace="80" w:vSpace="40" w:wrap="notBeside" w:vAnchor="text" w:hAnchor="margin" w:x="6121" w:y="301"/>
      <w:widowControl w:val="0"/>
      <w:autoSpaceDE w:val="0"/>
      <w:autoSpaceDN w:val="0"/>
      <w:adjustRightInd w:val="0"/>
      <w:spacing w:after="0" w:line="260" w:lineRule="exact"/>
    </w:pPr>
    <w:rPr>
      <w:rFonts w:ascii="Arial" w:hAnsi="Arial" w:cs="Arial"/>
      <w:b/>
      <w:bCs/>
      <w:sz w:val="32"/>
      <w:szCs w:val="24"/>
    </w:rPr>
  </w:style>
  <w:style w:type="character" w:customStyle="1" w:styleId="22">
    <w:name w:val="Основной текст 2 Знак"/>
    <w:basedOn w:val="a0"/>
    <w:link w:val="21"/>
    <w:rsid w:val="00311A9A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5">
    <w:name w:val="header"/>
    <w:basedOn w:val="a"/>
    <w:link w:val="a6"/>
    <w:rsid w:val="00311A9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kern w:val="28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311A9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PlusNormal">
    <w:name w:val="ConsPlusNormal"/>
    <w:rsid w:val="00171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62B3A45E8535B5043BC881E8A2E111A74DB0EC19BEE34B75FF2CC8FF5FD3B0EA831A8DA8F28DRDJCL" TargetMode="External"/><Relationship Id="rId5" Type="http://schemas.openxmlformats.org/officeDocument/2006/relationships/hyperlink" Target="mailto:nonfr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18</cp:revision>
  <cp:lastPrinted>2018-06-18T12:36:00Z</cp:lastPrinted>
  <dcterms:created xsi:type="dcterms:W3CDTF">2015-09-07T05:36:00Z</dcterms:created>
  <dcterms:modified xsi:type="dcterms:W3CDTF">2019-08-14T10:48:00Z</dcterms:modified>
</cp:coreProperties>
</file>